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Default="00CE7A0F" w:rsidP="00CE7A0F">
      <w:pPr>
        <w:pStyle w:val="a3"/>
        <w:rPr>
          <w:sz w:val="24"/>
        </w:rPr>
      </w:pPr>
      <w:r>
        <w:rPr>
          <w:sz w:val="24"/>
        </w:rPr>
        <w:t>УКРАЇНА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ка   сільська   рада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Рівненського 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4"/>
          <w:szCs w:val="24"/>
        </w:rPr>
        <w:t xml:space="preserve">нської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4"/>
          <w:szCs w:val="24"/>
        </w:rPr>
        <w:t>області</w:t>
      </w:r>
    </w:p>
    <w:p w:rsidR="00CE7A0F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u w:val="single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02B4" w:rsidRPr="001E02B4" w:rsidRDefault="001E02B4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6F75E1">
        <w:rPr>
          <w:rFonts w:ascii="Times New Roman" w:hAnsi="Times New Roman" w:cs="Times New Roman"/>
          <w:b/>
          <w:sz w:val="28"/>
          <w:szCs w:val="28"/>
          <w:lang w:val="uk-UA"/>
        </w:rPr>
        <w:t>28 липня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     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CF574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F75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                                                </w:t>
      </w:r>
      <w:r w:rsidR="006F75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№ _</w:t>
      </w:r>
      <w:r w:rsidR="006F75E1">
        <w:rPr>
          <w:rFonts w:ascii="Times New Roman" w:hAnsi="Times New Roman" w:cs="Times New Roman"/>
          <w:b/>
          <w:sz w:val="28"/>
          <w:szCs w:val="28"/>
          <w:lang w:val="uk-UA"/>
        </w:rPr>
        <w:t>49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0C39" w:rsidRDefault="00CA0C39" w:rsidP="00CA0C39">
      <w:pPr>
        <w:spacing w:after="0" w:line="264" w:lineRule="auto"/>
        <w:ind w:right="52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0C39" w:rsidRPr="00CA0C39" w:rsidRDefault="00CA0C39" w:rsidP="00CA0C39">
      <w:pPr>
        <w:spacing w:after="0" w:line="264" w:lineRule="auto"/>
        <w:ind w:right="467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вивчення пропозицій </w:t>
      </w:r>
      <w:r w:rsidRPr="00CA0C3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щодо ініціювання добровільног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о </w:t>
      </w:r>
      <w:r w:rsidRPr="00CA0C3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об’єднання територіальних громад та її громадське обговорення</w:t>
      </w:r>
    </w:p>
    <w:p w:rsidR="00CA0C39" w:rsidRPr="00C90834" w:rsidRDefault="00CA0C39" w:rsidP="00CA0C39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0C39" w:rsidRPr="00D645FF" w:rsidRDefault="00CA0C39" w:rsidP="00D00A95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45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частини 2 статті 6 Закону України «Про добровільне об’єднання територіальних громад», статей 42, 59 Закону України «Про місцеве самоврядування в Україні», з урахуванням звернення </w:t>
      </w:r>
      <w:r w:rsidR="00D00A95" w:rsidRPr="00D645FF">
        <w:rPr>
          <w:rFonts w:ascii="Times New Roman" w:hAnsi="Times New Roman" w:cs="Times New Roman"/>
          <w:sz w:val="28"/>
          <w:szCs w:val="28"/>
          <w:lang w:val="uk-UA"/>
        </w:rPr>
        <w:t xml:space="preserve">Квасилівського селищного </w:t>
      </w:r>
      <w:r w:rsidRPr="00D645FF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голови:</w:t>
      </w:r>
    </w:p>
    <w:p w:rsidR="00681301" w:rsidRPr="00D645FF" w:rsidRDefault="00CA0C39" w:rsidP="00681301">
      <w:pPr>
        <w:pStyle w:val="a6"/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45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Виконавчому комітету вивчити звернення </w:t>
      </w:r>
      <w:r w:rsidR="00D00A95" w:rsidRPr="00D645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Квасилівського селищного </w:t>
      </w:r>
      <w:r w:rsidRPr="00D645FF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голови про добровільне об’єднання територіальних громад та подати відповідні пропозиції.</w:t>
      </w:r>
    </w:p>
    <w:p w:rsidR="00681301" w:rsidRPr="00D645FF" w:rsidRDefault="00D00A95" w:rsidP="00681301">
      <w:pPr>
        <w:pStyle w:val="a6"/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45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Порядку проведення громадських обговорень з питань добровільного </w:t>
      </w:r>
      <w:r w:rsidR="00434AD4" w:rsidRPr="00D645FF">
        <w:rPr>
          <w:rFonts w:ascii="Times New Roman" w:eastAsia="Times New Roman" w:hAnsi="Times New Roman" w:cs="Times New Roman"/>
          <w:sz w:val="28"/>
          <w:szCs w:val="28"/>
          <w:lang w:val="uk-UA"/>
        </w:rPr>
        <w:t>об’єднання</w:t>
      </w:r>
      <w:r w:rsidRPr="00D645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територіальних громад, затвердженого рішенням сесії Білокриницької сільської ради VII скликання №533 від 27.07.2017 року, провести громадське обговорення </w:t>
      </w:r>
      <w:r w:rsidR="000244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можливого об’єднання територіальних громад </w:t>
      </w:r>
      <w:r w:rsidR="00681301" w:rsidRPr="00D6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протягом 30 днів з дня прийняття цього розпорядження шляхом погосподарського опитування</w:t>
      </w:r>
      <w:r w:rsidR="00D645FF" w:rsidRPr="00D6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громадян</w:t>
      </w:r>
      <w:r w:rsidR="00681301" w:rsidRPr="00D6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в</w:t>
      </w:r>
      <w:r w:rsidR="00D645FF" w:rsidRPr="00D6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ідповідно до підписного листа згідно додатку, що додається.</w:t>
      </w:r>
    </w:p>
    <w:p w:rsidR="00D645FF" w:rsidRPr="00D645FF" w:rsidRDefault="00681301" w:rsidP="00D645FF">
      <w:pPr>
        <w:pStyle w:val="a6"/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Визначити відповідальними особами з питань проведення громадського обговорення депутатів та членів виконавчого комітету </w:t>
      </w:r>
      <w:r w:rsidR="00D6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Білокриницької</w:t>
      </w:r>
      <w:r w:rsidRPr="00D645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сільської ради</w:t>
      </w:r>
      <w:r w:rsidRPr="00D64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645FF" w:rsidRPr="00D645FF" w:rsidRDefault="00CA0C39" w:rsidP="00D645FF">
      <w:pPr>
        <w:pStyle w:val="a6"/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45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Включити до порядку денного </w:t>
      </w:r>
      <w:r w:rsidR="00681301" w:rsidRPr="00D645FF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D645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сесії </w:t>
      </w:r>
      <w:r w:rsidR="00681301" w:rsidRPr="00D645FF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D645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 </w:t>
      </w:r>
      <w:r w:rsidR="00681301" w:rsidRPr="00D645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Білокриницької сільської ради </w:t>
      </w:r>
      <w:r w:rsidRPr="00D645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про  добровільне об’єднання територіальних громад </w:t>
      </w:r>
      <w:r w:rsidR="00D645FF" w:rsidRPr="00D645FF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сіл Антопіль, Біла Криниця, Глинки Білокриницької сільської ради, сіл Городище, Кругле Городищенської сілської ради, сіл Загороща, Корнин, Колоденка, Корнинської сільської ради, сіл Порозове, Тайкури, Тайкурської сільської ради в Квасилівську територіальну громаду з  адміністративним центром у смт. Квасилів.</w:t>
      </w:r>
    </w:p>
    <w:p w:rsidR="00CE7A0F" w:rsidRPr="00D645FF" w:rsidRDefault="00D645FF" w:rsidP="00CE7A0F">
      <w:pPr>
        <w:pStyle w:val="a6"/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45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0C39" w:rsidRPr="00D645FF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024417" w:rsidRDefault="00024417" w:rsidP="00D645F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05C2" w:rsidRDefault="00CE7A0F" w:rsidP="00D645F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024417" w:rsidRDefault="00024417" w:rsidP="000244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sectPr w:rsidR="00024417" w:rsidSect="00024417">
          <w:pgSz w:w="11906" w:h="16838"/>
          <w:pgMar w:top="567" w:right="850" w:bottom="426" w:left="1417" w:header="708" w:footer="708" w:gutter="0"/>
          <w:cols w:space="708"/>
          <w:docGrid w:linePitch="360"/>
        </w:sectPr>
      </w:pPr>
    </w:p>
    <w:p w:rsidR="00024417" w:rsidRDefault="00024417" w:rsidP="00024417">
      <w:pPr>
        <w:suppressAutoHyphens/>
        <w:spacing w:after="0" w:line="240" w:lineRule="auto"/>
        <w:ind w:left="9214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lastRenderedPageBreak/>
        <w:t>Додаток</w:t>
      </w:r>
    </w:p>
    <w:p w:rsidR="00024417" w:rsidRDefault="00024417" w:rsidP="00024417">
      <w:pPr>
        <w:suppressAutoHyphens/>
        <w:spacing w:after="0" w:line="240" w:lineRule="auto"/>
        <w:ind w:left="9214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до розпорядження сільського голови</w:t>
      </w:r>
    </w:p>
    <w:p w:rsidR="00024417" w:rsidRDefault="006F75E1" w:rsidP="00024417">
      <w:pPr>
        <w:suppressAutoHyphens/>
        <w:spacing w:after="0" w:line="240" w:lineRule="auto"/>
        <w:ind w:left="9214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від «28</w:t>
      </w:r>
      <w:r w:rsidR="00024417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» _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липня</w:t>
      </w:r>
      <w:r w:rsidR="00024417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_ _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2017</w:t>
      </w:r>
      <w:r w:rsidR="00024417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 xml:space="preserve">_ року № 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49</w:t>
      </w:r>
    </w:p>
    <w:p w:rsidR="00024417" w:rsidRDefault="00024417" w:rsidP="00024417">
      <w:pPr>
        <w:suppressAutoHyphens/>
        <w:spacing w:after="0" w:line="240" w:lineRule="auto"/>
        <w:ind w:left="9214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024417" w:rsidRDefault="00024417" w:rsidP="000244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024417" w:rsidRPr="00453A28" w:rsidRDefault="00024417" w:rsidP="000244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53A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Підписний лист</w:t>
      </w:r>
    </w:p>
    <w:p w:rsidR="00024417" w:rsidRPr="00453A28" w:rsidRDefault="00024417" w:rsidP="000244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53A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учасників громадського обговорення з питань добровільного об’єднання громад </w:t>
      </w:r>
    </w:p>
    <w:p w:rsidR="00024417" w:rsidRPr="00453A28" w:rsidRDefault="00024417" w:rsidP="000244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53A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сіл Антопіль, Біла Криниця, Глинки Білокриницької сільської ради, сіл Городище, Кругле Городищенської сілської ради, сіл Загороща, Корнин, Колоденка, Корнинської сільської ради, сіл Порозове, Тайкури, Тайкурської сільської ради в Квасилівську територіальну громаду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  адміністративним центром у с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елищі міського типу</w:t>
      </w:r>
      <w:r w:rsidRPr="00453A2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Квасилів</w:t>
      </w:r>
    </w:p>
    <w:p w:rsidR="00024417" w:rsidRPr="00453A28" w:rsidRDefault="00024417" w:rsidP="0002441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24417" w:rsidRDefault="00024417" w:rsidP="000244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____ ___________ 2017  року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с._____________________</w:t>
      </w:r>
    </w:p>
    <w:p w:rsidR="00024417" w:rsidRDefault="00024417" w:rsidP="000244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792"/>
        <w:gridCol w:w="1417"/>
        <w:gridCol w:w="4678"/>
        <w:gridCol w:w="1418"/>
        <w:gridCol w:w="1276"/>
        <w:gridCol w:w="1445"/>
      </w:tblGrid>
      <w:tr w:rsidR="00024417" w:rsidTr="003A18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7" w:rsidRPr="0062598F" w:rsidRDefault="00024417" w:rsidP="003A1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62598F">
              <w:rPr>
                <w:rFonts w:ascii="Times New Roman" w:eastAsia="Calibri" w:hAnsi="Times New Roman" w:cs="Times New Roman"/>
                <w:i/>
                <w:lang w:eastAsia="ar-SA"/>
              </w:rPr>
              <w:t>№</w:t>
            </w:r>
          </w:p>
          <w:p w:rsidR="00024417" w:rsidRPr="0062598F" w:rsidRDefault="00024417" w:rsidP="003A1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62598F">
              <w:rPr>
                <w:rFonts w:ascii="Times New Roman" w:eastAsia="Calibri" w:hAnsi="Times New Roman" w:cs="Times New Roman"/>
                <w:i/>
                <w:lang w:eastAsia="ar-SA"/>
              </w:rPr>
              <w:t>п/п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7" w:rsidRPr="0062598F" w:rsidRDefault="00024417" w:rsidP="003A1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62598F">
              <w:rPr>
                <w:rFonts w:ascii="Times New Roman" w:eastAsia="Calibri" w:hAnsi="Times New Roman" w:cs="Times New Roman"/>
                <w:i/>
                <w:lang w:eastAsia="ar-SA"/>
              </w:rPr>
              <w:t>Прізвище, ім’я та по батькові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7" w:rsidRPr="0062598F" w:rsidRDefault="00024417" w:rsidP="003A1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62598F">
              <w:rPr>
                <w:rFonts w:ascii="Times New Roman" w:eastAsia="Calibri" w:hAnsi="Times New Roman" w:cs="Times New Roman"/>
                <w:i/>
                <w:lang w:eastAsia="ar-SA"/>
              </w:rPr>
              <w:t>Дата народження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7" w:rsidRPr="0062598F" w:rsidRDefault="00024417" w:rsidP="003A1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62598F">
              <w:rPr>
                <w:rFonts w:ascii="Times New Roman" w:eastAsia="Calibri" w:hAnsi="Times New Roman" w:cs="Times New Roman"/>
                <w:i/>
                <w:lang w:eastAsia="ar-SA"/>
              </w:rPr>
              <w:t>Адреса місця проживання члена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7" w:rsidRPr="0062598F" w:rsidRDefault="00024417" w:rsidP="003A1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62598F">
              <w:rPr>
                <w:rFonts w:ascii="Times New Roman" w:eastAsia="Calibri" w:hAnsi="Times New Roman" w:cs="Times New Roman"/>
                <w:i/>
                <w:lang w:eastAsia="ar-SA"/>
              </w:rPr>
              <w:t>Підтримую</w:t>
            </w:r>
          </w:p>
          <w:p w:rsidR="00024417" w:rsidRPr="0062598F" w:rsidRDefault="00024417" w:rsidP="003A1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62598F">
              <w:rPr>
                <w:rFonts w:ascii="Times New Roman" w:eastAsia="Calibri" w:hAnsi="Times New Roman" w:cs="Times New Roman"/>
                <w:i/>
                <w:lang w:eastAsia="ar-SA"/>
              </w:rPr>
              <w:t>(особ. підпис)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7" w:rsidRPr="0062598F" w:rsidRDefault="00024417" w:rsidP="003A1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62598F">
              <w:rPr>
                <w:rFonts w:ascii="Times New Roman" w:eastAsia="Calibri" w:hAnsi="Times New Roman" w:cs="Times New Roman"/>
                <w:i/>
                <w:lang w:eastAsia="ar-SA"/>
              </w:rPr>
              <w:t>Не підтримую</w:t>
            </w:r>
          </w:p>
          <w:p w:rsidR="00024417" w:rsidRPr="0062598F" w:rsidRDefault="00024417" w:rsidP="003A1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62598F">
              <w:rPr>
                <w:rFonts w:ascii="Times New Roman" w:eastAsia="Calibri" w:hAnsi="Times New Roman" w:cs="Times New Roman"/>
                <w:i/>
                <w:lang w:eastAsia="ar-SA"/>
              </w:rPr>
              <w:t>(особ. підпис)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417" w:rsidRPr="0062598F" w:rsidRDefault="00024417" w:rsidP="003A1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62598F">
              <w:rPr>
                <w:rFonts w:ascii="Times New Roman" w:eastAsia="Calibri" w:hAnsi="Times New Roman" w:cs="Times New Roman"/>
                <w:i/>
                <w:lang w:eastAsia="ar-SA"/>
              </w:rPr>
              <w:t>Утримався</w:t>
            </w:r>
          </w:p>
          <w:p w:rsidR="00024417" w:rsidRPr="0062598F" w:rsidRDefault="00024417" w:rsidP="003A186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eastAsia="ar-SA"/>
              </w:rPr>
            </w:pPr>
            <w:r w:rsidRPr="0062598F">
              <w:rPr>
                <w:rFonts w:ascii="Times New Roman" w:eastAsia="Calibri" w:hAnsi="Times New Roman" w:cs="Times New Roman"/>
                <w:i/>
                <w:lang w:eastAsia="ar-SA"/>
              </w:rPr>
              <w:t>(особ. підпис)</w:t>
            </w:r>
          </w:p>
        </w:tc>
      </w:tr>
      <w:tr w:rsidR="00024417" w:rsidTr="003A18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4417" w:rsidTr="003A18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4417" w:rsidTr="003A18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4417" w:rsidTr="003A18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4417" w:rsidTr="003A18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4417" w:rsidTr="003A18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4417" w:rsidTr="003A18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4417" w:rsidTr="003A18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4417" w:rsidTr="003A18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4417" w:rsidTr="003A18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24417" w:rsidTr="003A18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17" w:rsidRDefault="00024417" w:rsidP="003A18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24417" w:rsidRDefault="00024417" w:rsidP="0002441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Дата__________________________</w:t>
      </w:r>
    </w:p>
    <w:p w:rsidR="00024417" w:rsidRPr="00024417" w:rsidRDefault="00024417" w:rsidP="00024417">
      <w:pPr>
        <w:rPr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Підпис відповідальних осіб                    ___________________________________________________________________</w:t>
      </w:r>
    </w:p>
    <w:sectPr w:rsidR="00024417" w:rsidRPr="00024417" w:rsidSect="00024417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205"/>
    <w:multiLevelType w:val="hybridMultilevel"/>
    <w:tmpl w:val="B8087EF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EB581B"/>
    <w:multiLevelType w:val="hybridMultilevel"/>
    <w:tmpl w:val="526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77076"/>
    <w:multiLevelType w:val="multilevel"/>
    <w:tmpl w:val="41A4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B39C8"/>
    <w:multiLevelType w:val="hybridMultilevel"/>
    <w:tmpl w:val="CD2ED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7133DD"/>
    <w:multiLevelType w:val="hybridMultilevel"/>
    <w:tmpl w:val="ACF81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21258"/>
    <w:multiLevelType w:val="hybridMultilevel"/>
    <w:tmpl w:val="F280D374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drawingGridHorizontalSpacing w:val="110"/>
  <w:displayHorizontalDrawingGridEvery w:val="2"/>
  <w:characterSpacingControl w:val="doNotCompress"/>
  <w:compat>
    <w:useFELayout/>
  </w:compat>
  <w:rsids>
    <w:rsidRoot w:val="00CE7A0F"/>
    <w:rsid w:val="00024417"/>
    <w:rsid w:val="00055B47"/>
    <w:rsid w:val="0007480C"/>
    <w:rsid w:val="000B3354"/>
    <w:rsid w:val="00124417"/>
    <w:rsid w:val="00127E62"/>
    <w:rsid w:val="001E02B4"/>
    <w:rsid w:val="0022350C"/>
    <w:rsid w:val="00225058"/>
    <w:rsid w:val="002651FD"/>
    <w:rsid w:val="002C4D16"/>
    <w:rsid w:val="002D43EF"/>
    <w:rsid w:val="002F41C8"/>
    <w:rsid w:val="00384B39"/>
    <w:rsid w:val="00390E63"/>
    <w:rsid w:val="00396F83"/>
    <w:rsid w:val="003A16C6"/>
    <w:rsid w:val="00434AD4"/>
    <w:rsid w:val="004526CD"/>
    <w:rsid w:val="00455163"/>
    <w:rsid w:val="0046424E"/>
    <w:rsid w:val="00470775"/>
    <w:rsid w:val="00482D58"/>
    <w:rsid w:val="004A31A8"/>
    <w:rsid w:val="004B73ED"/>
    <w:rsid w:val="004C6ED2"/>
    <w:rsid w:val="005A3172"/>
    <w:rsid w:val="00611FA1"/>
    <w:rsid w:val="006147A3"/>
    <w:rsid w:val="00681301"/>
    <w:rsid w:val="006B00A4"/>
    <w:rsid w:val="006F75E1"/>
    <w:rsid w:val="00740720"/>
    <w:rsid w:val="00822CBE"/>
    <w:rsid w:val="008F1C7D"/>
    <w:rsid w:val="00907FDC"/>
    <w:rsid w:val="00961B34"/>
    <w:rsid w:val="009C3420"/>
    <w:rsid w:val="009F4B5F"/>
    <w:rsid w:val="00A01221"/>
    <w:rsid w:val="00A24B0F"/>
    <w:rsid w:val="00A65A0B"/>
    <w:rsid w:val="00A66648"/>
    <w:rsid w:val="00AC5EB9"/>
    <w:rsid w:val="00B5273E"/>
    <w:rsid w:val="00B61938"/>
    <w:rsid w:val="00B638BB"/>
    <w:rsid w:val="00B646D8"/>
    <w:rsid w:val="00B76BA4"/>
    <w:rsid w:val="00BA5A6C"/>
    <w:rsid w:val="00BD1430"/>
    <w:rsid w:val="00C471FB"/>
    <w:rsid w:val="00C55CAF"/>
    <w:rsid w:val="00CA0C39"/>
    <w:rsid w:val="00CA764D"/>
    <w:rsid w:val="00CB5C23"/>
    <w:rsid w:val="00CC4033"/>
    <w:rsid w:val="00CE7A0F"/>
    <w:rsid w:val="00CF05C2"/>
    <w:rsid w:val="00CF574C"/>
    <w:rsid w:val="00D00A95"/>
    <w:rsid w:val="00D22915"/>
    <w:rsid w:val="00D645FF"/>
    <w:rsid w:val="00D85FAA"/>
    <w:rsid w:val="00DA1371"/>
    <w:rsid w:val="00DB180B"/>
    <w:rsid w:val="00DF588A"/>
    <w:rsid w:val="00E062D4"/>
    <w:rsid w:val="00E534CF"/>
    <w:rsid w:val="00E96391"/>
    <w:rsid w:val="00EB7EBB"/>
    <w:rsid w:val="00EC3B62"/>
    <w:rsid w:val="00F30C2D"/>
    <w:rsid w:val="00FC2B14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  <w:style w:type="character" w:styleId="a9">
    <w:name w:val="Strong"/>
    <w:basedOn w:val="a0"/>
    <w:uiPriority w:val="22"/>
    <w:qFormat/>
    <w:rsid w:val="00DF5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63</cp:revision>
  <cp:lastPrinted>2017-07-28T08:37:00Z</cp:lastPrinted>
  <dcterms:created xsi:type="dcterms:W3CDTF">2015-11-18T13:11:00Z</dcterms:created>
  <dcterms:modified xsi:type="dcterms:W3CDTF">2017-07-28T08:46:00Z</dcterms:modified>
</cp:coreProperties>
</file>