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92" w:rsidRDefault="00DE6192" w:rsidP="00DE619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92" w:rsidRDefault="00DE6192" w:rsidP="00DE6192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E6192" w:rsidRDefault="00DE6192" w:rsidP="00DE619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DE6192" w:rsidRDefault="00DE6192" w:rsidP="00DE619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DE6192" w:rsidRDefault="00DE6192" w:rsidP="00DE6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DE6192" w:rsidRDefault="00DE6192" w:rsidP="00DE6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6192" w:rsidRDefault="00DE6192" w:rsidP="00DE6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6192" w:rsidRDefault="00DE6192" w:rsidP="00DE6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E6192" w:rsidRDefault="00DE6192" w:rsidP="00DE61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6192" w:rsidRDefault="00DE6192" w:rsidP="00DE6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E6192" w:rsidRDefault="00DE6192" w:rsidP="00DE6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 жовтня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18</w:t>
      </w:r>
      <w:r w:rsidR="008153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115DD" w:rsidRDefault="007C78F4" w:rsidP="008153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2115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заходів із </w:t>
      </w:r>
      <w:r w:rsidR="008153E9">
        <w:rPr>
          <w:rFonts w:ascii="Times New Roman" w:hAnsi="Times New Roman" w:cs="Times New Roman"/>
          <w:b/>
          <w:i/>
          <w:sz w:val="28"/>
          <w:szCs w:val="28"/>
          <w:lang w:val="uk-UA"/>
        </w:rPr>
        <w:t>усунення недолі</w:t>
      </w:r>
      <w:proofErr w:type="gramStart"/>
      <w:r w:rsidR="008153E9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proofErr w:type="gramEnd"/>
      <w:r w:rsidR="008153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ів, </w:t>
      </w:r>
      <w:r w:rsidR="002115DD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8153E9">
        <w:rPr>
          <w:rFonts w:ascii="Times New Roman" w:hAnsi="Times New Roman" w:cs="Times New Roman"/>
          <w:b/>
          <w:i/>
          <w:sz w:val="28"/>
          <w:szCs w:val="28"/>
          <w:lang w:val="uk-UA"/>
        </w:rPr>
        <w:t>иявлених</w:t>
      </w:r>
      <w:r w:rsidR="002115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153E9" w:rsidRDefault="00CC4083" w:rsidP="008153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8153E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омісією ДСНС України, щодо виконання</w:t>
      </w:r>
    </w:p>
    <w:p w:rsidR="008153E9" w:rsidRDefault="00CC4083" w:rsidP="008153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8153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имог законів та інших нормативно-правових </w:t>
      </w:r>
    </w:p>
    <w:p w:rsidR="008153E9" w:rsidRDefault="00CC4083" w:rsidP="008153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8153E9">
        <w:rPr>
          <w:rFonts w:ascii="Times New Roman" w:hAnsi="Times New Roman" w:cs="Times New Roman"/>
          <w:b/>
          <w:i/>
          <w:sz w:val="28"/>
          <w:szCs w:val="28"/>
          <w:lang w:val="uk-UA"/>
        </w:rPr>
        <w:t>ктів з питань цивільного захисту, техногенної</w:t>
      </w:r>
    </w:p>
    <w:p w:rsidR="008153E9" w:rsidRDefault="00CC4083" w:rsidP="008153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8153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пожежної безпеки на території Білокриницької </w:t>
      </w:r>
    </w:p>
    <w:p w:rsidR="008153E9" w:rsidRDefault="008153E9" w:rsidP="008153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 в період з 15 по 23 серпня 2016 року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C78F4" w:rsidRDefault="00E80DE4" w:rsidP="007C78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</w:t>
      </w:r>
      <w:r w:rsidR="00815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усунення недоліків виявлених комісією Державної служби України з надзвичайних ситуацій під час комплек</w:t>
      </w:r>
      <w:r w:rsidR="00211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815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ної інспекторської перевірки, щодо виконання вимог законів та інших нормативно-правових актів з питань цивільного захисту, техногенної поже</w:t>
      </w:r>
      <w:r w:rsidR="00211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</w:t>
      </w:r>
      <w:r w:rsidR="00815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ної безпеки на території Білокриницької сільської ради в період з 15 по 23 серпня 2016 року</w:t>
      </w:r>
      <w:r w:rsidR="007C7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2115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виконання листа Рівненської районної державної адміністрації №3971/06/01-52/16 від 07.10.2016 року, </w:t>
      </w:r>
      <w:r w:rsidR="007C78F4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виконавчий комітет Білокриницької сільської ради</w:t>
      </w:r>
    </w:p>
    <w:p w:rsidR="007C78F4" w:rsidRPr="00A441AD" w:rsidRDefault="007C78F4" w:rsidP="007C78F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7C78F4" w:rsidRDefault="007C78F4" w:rsidP="007C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7C78F4" w:rsidRPr="00A441AD" w:rsidRDefault="007C78F4" w:rsidP="007C78F4">
      <w:pPr>
        <w:spacing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7C78F4" w:rsidRPr="002115DD" w:rsidRDefault="00F23BC6" w:rsidP="002115D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5D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115DD" w:rsidRPr="002115DD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r w:rsidRPr="002115DD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2115DD" w:rsidRPr="002115DD">
        <w:rPr>
          <w:rFonts w:ascii="Times New Roman" w:hAnsi="Times New Roman" w:cs="Times New Roman"/>
          <w:sz w:val="28"/>
          <w:szCs w:val="28"/>
          <w:lang w:val="uk-UA"/>
        </w:rPr>
        <w:t xml:space="preserve">ів із усунення недоліків, виявлених комісією ДСНС України, щодо виконання вимог законів та інших нормативно-правових актів з питань цивільного захисту, техногенної і пожежної безпеки на території Білокриницької  сільської ради в період з 15 по 23 серпня 2016 року </w:t>
      </w:r>
      <w:r w:rsidRPr="002115DD"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:rsidR="00F23BC6" w:rsidRPr="00F23BC6" w:rsidRDefault="00F23BC6" w:rsidP="00F23B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BC6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підприємств, установ та організацій, що функціонують на території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забезпечити суворий контроль за дотриманням правил пожежної безпеки при експлуатації електроустановок та електроприладів, справністю засобів пожежогасіння.</w:t>
      </w:r>
      <w:r w:rsidRPr="00F23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3BC6" w:rsidRPr="00F23BC6" w:rsidRDefault="00F23BC6" w:rsidP="00F23B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BC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3BC6" w:rsidRPr="00F23BC6" w:rsidRDefault="00F23BC6" w:rsidP="007C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8F4" w:rsidRPr="009B3240" w:rsidRDefault="007C78F4" w:rsidP="009B3240">
      <w:pPr>
        <w:spacing w:after="0" w:line="240" w:lineRule="auto"/>
        <w:jc w:val="both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Т. Гончарук</w:t>
      </w:r>
    </w:p>
    <w:bookmarkEnd w:id="0"/>
    <w:p w:rsidR="00F23BC6" w:rsidRDefault="00F23BC6" w:rsidP="00F23BC6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034CD">
        <w:rPr>
          <w:rFonts w:ascii="Times New Roman" w:hAnsi="Times New Roman" w:cs="Times New Roman"/>
          <w:i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Додаток  </w:t>
      </w:r>
    </w:p>
    <w:p w:rsidR="00F23BC6" w:rsidRDefault="00F23BC6" w:rsidP="00F23BC6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до рішення виконавчого комітету</w:t>
      </w:r>
    </w:p>
    <w:p w:rsidR="00F23BC6" w:rsidRPr="00D034CD" w:rsidRDefault="00F23BC6" w:rsidP="00F23BC6">
      <w:pPr>
        <w:tabs>
          <w:tab w:val="left" w:pos="6300"/>
        </w:tabs>
        <w:spacing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від 20</w:t>
      </w:r>
      <w:r w:rsidR="008176AA">
        <w:rPr>
          <w:rFonts w:ascii="Times New Roman" w:hAnsi="Times New Roman" w:cs="Times New Roman"/>
          <w:b/>
          <w:i/>
          <w:sz w:val="24"/>
          <w:szCs w:val="24"/>
          <w:lang w:val="uk-UA"/>
        </w:rPr>
        <w:t>.10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.2016 р. № 18</w:t>
      </w:r>
      <w:r w:rsidR="0084387A">
        <w:rPr>
          <w:rFonts w:ascii="Times New Roman" w:hAnsi="Times New Roman" w:cs="Times New Roman"/>
          <w:b/>
          <w:i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Pr="00D034C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F23BC6" w:rsidRPr="00D034CD" w:rsidRDefault="00F23BC6" w:rsidP="00F23BC6">
      <w:pPr>
        <w:tabs>
          <w:tab w:val="left" w:pos="6300"/>
        </w:tabs>
        <w:spacing w:after="120" w:line="240" w:lineRule="auto"/>
        <w:rPr>
          <w:rFonts w:ascii="Times New Roman" w:hAnsi="Times New Roman" w:cs="Times New Roman"/>
          <w:lang w:val="uk-UA"/>
        </w:rPr>
      </w:pPr>
    </w:p>
    <w:p w:rsidR="00F23BC6" w:rsidRPr="00D034CD" w:rsidRDefault="00F23BC6" w:rsidP="00F23BC6">
      <w:pPr>
        <w:tabs>
          <w:tab w:val="left" w:pos="6300"/>
        </w:tabs>
        <w:spacing w:after="120" w:line="240" w:lineRule="auto"/>
        <w:rPr>
          <w:rFonts w:ascii="Times New Roman" w:hAnsi="Times New Roman" w:cs="Times New Roman"/>
          <w:lang w:val="uk-UA"/>
        </w:rPr>
      </w:pPr>
    </w:p>
    <w:p w:rsidR="00F23BC6" w:rsidRDefault="002115DD" w:rsidP="00F23B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  <w:r w:rsidR="00F23BC6" w:rsidRPr="00563814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</w:p>
    <w:p w:rsidR="002115DD" w:rsidRPr="002115DD" w:rsidRDefault="002115DD" w:rsidP="00F23B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15DD">
        <w:rPr>
          <w:rFonts w:ascii="Times New Roman" w:hAnsi="Times New Roman" w:cs="Times New Roman"/>
          <w:b/>
          <w:i/>
          <w:sz w:val="28"/>
          <w:szCs w:val="28"/>
          <w:lang w:val="uk-UA"/>
        </w:rPr>
        <w:t>із усунення недоліків, виявлених комісією ДСНС України, щодо виконання вимог законів та інших нормативно-правових актів з питань цивільного захисту, техногенної і пожежної безпеки на території Білокриницької  сільської ради в період з 15 по 23 серпня 2016 року</w:t>
      </w:r>
    </w:p>
    <w:tbl>
      <w:tblPr>
        <w:tblStyle w:val="a8"/>
        <w:tblW w:w="10030" w:type="dxa"/>
        <w:tblLook w:val="01E0"/>
      </w:tblPr>
      <w:tblGrid>
        <w:gridCol w:w="647"/>
        <w:gridCol w:w="5698"/>
        <w:gridCol w:w="2126"/>
        <w:gridCol w:w="1559"/>
      </w:tblGrid>
      <w:tr w:rsidR="00F23BC6" w:rsidTr="00CC4083">
        <w:trPr>
          <w:trHeight w:val="8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Pr="002115DD" w:rsidRDefault="00F23BC6" w:rsidP="006A5A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15DD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F23BC6" w:rsidRPr="002115DD" w:rsidRDefault="00F23BC6" w:rsidP="006A5A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115DD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Pr="008176AA" w:rsidRDefault="00F23BC6" w:rsidP="006A5AEA">
            <w:pPr>
              <w:jc w:val="center"/>
              <w:rPr>
                <w:b/>
                <w:i/>
                <w:sz w:val="28"/>
                <w:szCs w:val="28"/>
              </w:rPr>
            </w:pPr>
            <w:r w:rsidRPr="008176AA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Pr="008176AA" w:rsidRDefault="00F23BC6" w:rsidP="006A5AEA">
            <w:pPr>
              <w:jc w:val="center"/>
              <w:rPr>
                <w:b/>
                <w:i/>
                <w:sz w:val="28"/>
                <w:szCs w:val="28"/>
              </w:rPr>
            </w:pPr>
            <w:r w:rsidRPr="008176AA">
              <w:rPr>
                <w:b/>
                <w:i/>
                <w:sz w:val="28"/>
                <w:szCs w:val="28"/>
              </w:rPr>
              <w:t>Відповідальні</w:t>
            </w:r>
          </w:p>
          <w:p w:rsidR="00F23BC6" w:rsidRPr="008176AA" w:rsidRDefault="00F23BC6" w:rsidP="006A5AEA">
            <w:pPr>
              <w:jc w:val="center"/>
              <w:rPr>
                <w:b/>
                <w:i/>
                <w:sz w:val="28"/>
                <w:szCs w:val="28"/>
              </w:rPr>
            </w:pPr>
            <w:r w:rsidRPr="008176AA">
              <w:rPr>
                <w:b/>
                <w:i/>
                <w:sz w:val="28"/>
                <w:szCs w:val="28"/>
              </w:rPr>
              <w:t>за 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Pr="008176AA" w:rsidRDefault="00F23BC6" w:rsidP="006A5AEA">
            <w:pPr>
              <w:jc w:val="center"/>
              <w:rPr>
                <w:b/>
                <w:i/>
                <w:sz w:val="28"/>
                <w:szCs w:val="28"/>
              </w:rPr>
            </w:pPr>
            <w:r w:rsidRPr="008176AA">
              <w:rPr>
                <w:b/>
                <w:i/>
                <w:sz w:val="28"/>
                <w:szCs w:val="28"/>
              </w:rPr>
              <w:t>Термін</w:t>
            </w:r>
          </w:p>
          <w:p w:rsidR="00F23BC6" w:rsidRPr="008176AA" w:rsidRDefault="00F23BC6" w:rsidP="006A5AEA">
            <w:pPr>
              <w:jc w:val="center"/>
              <w:rPr>
                <w:b/>
                <w:i/>
                <w:sz w:val="28"/>
                <w:szCs w:val="28"/>
              </w:rPr>
            </w:pPr>
            <w:r w:rsidRPr="008176AA">
              <w:rPr>
                <w:b/>
                <w:i/>
                <w:sz w:val="28"/>
                <w:szCs w:val="28"/>
              </w:rPr>
              <w:t>виконання</w:t>
            </w:r>
          </w:p>
        </w:tc>
      </w:tr>
      <w:tr w:rsidR="00F23BC6" w:rsidTr="00CC408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Pr="00590105" w:rsidRDefault="00F23BC6" w:rsidP="006A5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Pr="0022460D" w:rsidRDefault="00CC4083" w:rsidP="00CC4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складанні бюджету на 2017 рік р</w:t>
            </w:r>
            <w:r w:rsidR="008153E9">
              <w:rPr>
                <w:sz w:val="28"/>
                <w:szCs w:val="28"/>
                <w:lang w:val="uk-UA"/>
              </w:rPr>
              <w:t>озглянути можливість щодо створення та поповнення матеріальних резервів до належних обсягів місцевими органами виконавчої влади, органами місцевого самоврядування у відповідальності до вимог статті 98 Кодексу цивільного захисту, Постанови Кабінету міністрів України від 30.09.2015 року №775 «Про Порядок створення та використання матеріальних резервів для запобігання і ліквідації надзвичайних ситуацій»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83" w:rsidRDefault="00CC4083" w:rsidP="006A5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сільської ради, </w:t>
            </w:r>
          </w:p>
          <w:p w:rsidR="00F23BC6" w:rsidRPr="0022460D" w:rsidRDefault="00CC4083" w:rsidP="006A5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Захожа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Pr="0022460D" w:rsidRDefault="00CC4083" w:rsidP="006A5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20.12.2016 року</w:t>
            </w:r>
          </w:p>
        </w:tc>
      </w:tr>
      <w:tr w:rsidR="00F23BC6" w:rsidTr="00CC4083">
        <w:trPr>
          <w:trHeight w:val="18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Default="00F23BC6" w:rsidP="006A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Default="00CC4083" w:rsidP="00CC4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Вжити заходів для удосконалення та оновлення навчальної матеріальної бази та інформаційно-довідкових куточків у тому числі зразками засобів індивідуального захисту та надання домедичної допомоги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Pr="00590105" w:rsidRDefault="00CC4083" w:rsidP="008176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Спеціалісти підліткового клубу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C6" w:rsidRDefault="00CC4083" w:rsidP="006A5A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20.12.2016 року</w:t>
            </w:r>
            <w:r w:rsidR="008176AA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23BC6" w:rsidRDefault="00F23BC6" w:rsidP="00F23BC6">
      <w:pPr>
        <w:spacing w:after="120" w:line="240" w:lineRule="auto"/>
        <w:rPr>
          <w:rFonts w:ascii="Times New Roman" w:hAnsi="Times New Roman" w:cs="Times New Roman"/>
        </w:rPr>
      </w:pPr>
    </w:p>
    <w:p w:rsidR="00F23BC6" w:rsidRDefault="00F23BC6" w:rsidP="00F23BC6">
      <w:pPr>
        <w:spacing w:after="120" w:line="24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</w:t>
      </w:r>
    </w:p>
    <w:p w:rsidR="00F23BC6" w:rsidRDefault="00F23BC6" w:rsidP="00F23BC6">
      <w:pPr>
        <w:spacing w:after="120" w:line="240" w:lineRule="auto"/>
        <w:ind w:left="-993"/>
        <w:rPr>
          <w:rFonts w:ascii="Times New Roman" w:hAnsi="Times New Roman" w:cs="Times New Roman"/>
          <w:lang w:val="uk-UA"/>
        </w:rPr>
      </w:pPr>
    </w:p>
    <w:p w:rsidR="00F23BC6" w:rsidRPr="00D034CD" w:rsidRDefault="00F23BC6" w:rsidP="00F23BC6">
      <w:pPr>
        <w:spacing w:after="120" w:line="240" w:lineRule="auto"/>
        <w:ind w:left="-993"/>
        <w:rPr>
          <w:rFonts w:ascii="Times New Roman" w:hAnsi="Times New Roman" w:cs="Times New Roman"/>
          <w:lang w:val="uk-UA"/>
        </w:rPr>
      </w:pPr>
    </w:p>
    <w:p w:rsidR="00F23BC6" w:rsidRPr="008F6813" w:rsidRDefault="00A441AD" w:rsidP="00F23B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Інспектор військового обліку                                                                  С. Павлюк</w:t>
      </w:r>
    </w:p>
    <w:p w:rsidR="00F23BC6" w:rsidRDefault="00F23BC6" w:rsidP="00F23BC6">
      <w:pPr>
        <w:spacing w:after="120" w:line="240" w:lineRule="auto"/>
        <w:jc w:val="center"/>
        <w:rPr>
          <w:rFonts w:ascii="Times New Roman" w:hAnsi="Times New Roman" w:cs="Times New Roman"/>
          <w:lang w:val="uk-UA"/>
        </w:rPr>
      </w:pPr>
    </w:p>
    <w:p w:rsidR="00F23BC6" w:rsidRDefault="00F23BC6" w:rsidP="00F23BC6">
      <w:pPr>
        <w:spacing w:after="120" w:line="240" w:lineRule="auto"/>
        <w:jc w:val="center"/>
        <w:rPr>
          <w:rFonts w:ascii="Times New Roman" w:hAnsi="Times New Roman" w:cs="Times New Roman"/>
          <w:lang w:val="uk-UA"/>
        </w:rPr>
      </w:pPr>
    </w:p>
    <w:p w:rsidR="00F23BC6" w:rsidRDefault="00F23BC6" w:rsidP="00F23BC6">
      <w:pPr>
        <w:spacing w:after="120" w:line="240" w:lineRule="auto"/>
        <w:jc w:val="center"/>
        <w:rPr>
          <w:rFonts w:ascii="Times New Roman" w:hAnsi="Times New Roman" w:cs="Times New Roman"/>
          <w:lang w:val="uk-UA"/>
        </w:rPr>
      </w:pPr>
    </w:p>
    <w:p w:rsidR="00F23BC6" w:rsidRDefault="00F23BC6" w:rsidP="00F23BC6">
      <w:pPr>
        <w:rPr>
          <w:lang w:val="uk-UA"/>
        </w:rPr>
      </w:pPr>
    </w:p>
    <w:p w:rsidR="0054255C" w:rsidRPr="007C78F4" w:rsidRDefault="0054255C">
      <w:pPr>
        <w:rPr>
          <w:lang w:val="uk-UA"/>
        </w:rPr>
      </w:pPr>
    </w:p>
    <w:sectPr w:rsidR="0054255C" w:rsidRPr="007C78F4" w:rsidSect="00F23BC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FD9"/>
    <w:multiLevelType w:val="hybridMultilevel"/>
    <w:tmpl w:val="EF82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AE5"/>
    <w:multiLevelType w:val="hybridMultilevel"/>
    <w:tmpl w:val="59AEFE8C"/>
    <w:lvl w:ilvl="0" w:tplc="E0829B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3700"/>
    <w:multiLevelType w:val="hybridMultilevel"/>
    <w:tmpl w:val="008EA620"/>
    <w:lvl w:ilvl="0" w:tplc="B4FC9D9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24405"/>
    <w:multiLevelType w:val="hybridMultilevel"/>
    <w:tmpl w:val="6A8C0DE8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F5EA7"/>
    <w:multiLevelType w:val="hybridMultilevel"/>
    <w:tmpl w:val="DF3E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7061D"/>
    <w:multiLevelType w:val="hybridMultilevel"/>
    <w:tmpl w:val="607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A109F"/>
    <w:multiLevelType w:val="hybridMultilevel"/>
    <w:tmpl w:val="8B56F976"/>
    <w:lvl w:ilvl="0" w:tplc="01E2AE1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C78F4"/>
    <w:rsid w:val="001376D7"/>
    <w:rsid w:val="001E4055"/>
    <w:rsid w:val="002115DD"/>
    <w:rsid w:val="00213EFD"/>
    <w:rsid w:val="0028273D"/>
    <w:rsid w:val="00385E29"/>
    <w:rsid w:val="0054255C"/>
    <w:rsid w:val="007C78F4"/>
    <w:rsid w:val="007E0AB9"/>
    <w:rsid w:val="008153E9"/>
    <w:rsid w:val="008176AA"/>
    <w:rsid w:val="0084387A"/>
    <w:rsid w:val="008476D9"/>
    <w:rsid w:val="009B3240"/>
    <w:rsid w:val="009C780D"/>
    <w:rsid w:val="009F455D"/>
    <w:rsid w:val="00A322A0"/>
    <w:rsid w:val="00A441AD"/>
    <w:rsid w:val="00A85E7E"/>
    <w:rsid w:val="00AE7D20"/>
    <w:rsid w:val="00C05B0B"/>
    <w:rsid w:val="00C370EB"/>
    <w:rsid w:val="00C95580"/>
    <w:rsid w:val="00CC4083"/>
    <w:rsid w:val="00D8676A"/>
    <w:rsid w:val="00DE6192"/>
    <w:rsid w:val="00E80DE4"/>
    <w:rsid w:val="00F2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7C78F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7C78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8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2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25</cp:revision>
  <cp:lastPrinted>2016-10-20T07:44:00Z</cp:lastPrinted>
  <dcterms:created xsi:type="dcterms:W3CDTF">2016-05-19T08:57:00Z</dcterms:created>
  <dcterms:modified xsi:type="dcterms:W3CDTF">2016-10-20T07:44:00Z</dcterms:modified>
</cp:coreProperties>
</file>