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4EB" w:rsidRDefault="00D224EB" w:rsidP="008E3787">
      <w:pPr>
        <w:ind w:right="-38"/>
        <w:rPr>
          <w:lang w:val="en-US"/>
        </w:rPr>
      </w:pPr>
    </w:p>
    <w:p w:rsidR="00D224EB" w:rsidRPr="00D224EB" w:rsidRDefault="00D224EB" w:rsidP="008E3787">
      <w:pPr>
        <w:ind w:right="-38"/>
        <w:rPr>
          <w:lang w:val="uk-UA"/>
        </w:rPr>
      </w:pPr>
      <w:r w:rsidRPr="001D1881">
        <w:t xml:space="preserve">                                                                                        </w:t>
      </w:r>
      <w:r>
        <w:rPr>
          <w:lang w:val="uk-UA"/>
        </w:rPr>
        <w:t xml:space="preserve">                             </w:t>
      </w:r>
      <w:r w:rsidRPr="001D1881">
        <w:t xml:space="preserve">        </w:t>
      </w:r>
      <w:r>
        <w:rPr>
          <w:lang w:val="uk-UA"/>
        </w:rPr>
        <w:t>Проект</w:t>
      </w:r>
    </w:p>
    <w:p w:rsidR="00D224EB" w:rsidRPr="001D1881" w:rsidRDefault="00D224EB" w:rsidP="008E3787">
      <w:pPr>
        <w:ind w:right="-38"/>
      </w:pPr>
    </w:p>
    <w:p w:rsidR="00D224EB" w:rsidRPr="001D1881" w:rsidRDefault="00D224EB" w:rsidP="008E3787">
      <w:pPr>
        <w:ind w:right="-38"/>
      </w:pPr>
    </w:p>
    <w:p w:rsidR="00D224EB" w:rsidRPr="001D1881" w:rsidRDefault="00D224EB" w:rsidP="008E3787">
      <w:pPr>
        <w:ind w:right="-38"/>
      </w:pPr>
    </w:p>
    <w:p w:rsidR="00D224EB" w:rsidRPr="001D1881" w:rsidRDefault="00D224EB" w:rsidP="008E3787">
      <w:pPr>
        <w:ind w:right="-38"/>
      </w:pPr>
    </w:p>
    <w:p w:rsidR="008E3787" w:rsidRPr="001D1881" w:rsidRDefault="00D224EB" w:rsidP="008E3787">
      <w:pPr>
        <w:ind w:right="-38"/>
      </w:pPr>
      <w:r w:rsidRPr="001D1881">
        <w:t xml:space="preserve">___ </w:t>
      </w:r>
      <w:r w:rsidR="00482B45">
        <w:rPr>
          <w:lang w:val="uk-UA"/>
        </w:rPr>
        <w:t xml:space="preserve"> </w:t>
      </w:r>
      <w:r w:rsidR="00556341">
        <w:rPr>
          <w:lang w:val="uk-UA"/>
        </w:rPr>
        <w:t xml:space="preserve"> </w:t>
      </w:r>
      <w:r>
        <w:rPr>
          <w:lang w:val="uk-UA"/>
        </w:rPr>
        <w:t>_________ 202</w:t>
      </w:r>
      <w:r w:rsidRPr="001D1881">
        <w:t>1</w:t>
      </w:r>
      <w:r w:rsidR="008E3787">
        <w:rPr>
          <w:lang w:val="uk-UA"/>
        </w:rPr>
        <w:t xml:space="preserve">                                                                         </w:t>
      </w:r>
      <w:r w:rsidR="00556341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="00556341">
        <w:rPr>
          <w:lang w:val="uk-UA"/>
        </w:rPr>
        <w:t xml:space="preserve">            </w:t>
      </w:r>
      <w:r w:rsidR="007A3F53">
        <w:rPr>
          <w:lang w:val="uk-UA"/>
        </w:rPr>
        <w:t xml:space="preserve">  </w:t>
      </w:r>
      <w:r>
        <w:rPr>
          <w:lang w:val="uk-UA"/>
        </w:rPr>
        <w:t xml:space="preserve">№  </w:t>
      </w:r>
      <w:r w:rsidRPr="001D1881">
        <w:t>____</w:t>
      </w:r>
    </w:p>
    <w:p w:rsidR="00A0744C" w:rsidRPr="00D209D0" w:rsidRDefault="00A0744C" w:rsidP="003702F0">
      <w:pPr>
        <w:ind w:right="-38"/>
        <w:rPr>
          <w:lang w:val="uk-UA"/>
        </w:rPr>
      </w:pPr>
      <w:r w:rsidRPr="008E3787">
        <w:rPr>
          <w:lang w:val="uk-UA"/>
        </w:rPr>
        <w:t xml:space="preserve">                                                                            </w:t>
      </w:r>
      <w:r w:rsidR="000E778F" w:rsidRPr="008E3787">
        <w:rPr>
          <w:lang w:val="uk-UA"/>
        </w:rPr>
        <w:t xml:space="preserve">                                                  </w:t>
      </w:r>
    </w:p>
    <w:p w:rsidR="00AB0460" w:rsidRPr="001D1881" w:rsidRDefault="000E778F" w:rsidP="00AB0460">
      <w:pPr>
        <w:pStyle w:val="a8"/>
        <w:spacing w:before="0" w:after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Про </w:t>
      </w:r>
      <w:r w:rsidR="00A0744C" w:rsidRPr="0081401F">
        <w:rPr>
          <w:rFonts w:ascii="Times New Roman" w:hAnsi="Times New Roman"/>
          <w:noProof/>
          <w:sz w:val="28"/>
          <w:szCs w:val="28"/>
          <w:lang w:val="ru-RU"/>
        </w:rPr>
        <w:t>встановлення ставок та пільг із сплат</w:t>
      </w:r>
      <w:r w:rsidRPr="0081401F">
        <w:rPr>
          <w:rFonts w:ascii="Times New Roman" w:hAnsi="Times New Roman"/>
          <w:noProof/>
          <w:sz w:val="28"/>
          <w:szCs w:val="28"/>
          <w:lang w:val="ru-RU"/>
        </w:rPr>
        <w:t>и</w:t>
      </w:r>
    </w:p>
    <w:p w:rsidR="00AB0460" w:rsidRPr="001D1881" w:rsidRDefault="000E778F" w:rsidP="00AB0460">
      <w:pPr>
        <w:pStyle w:val="a8"/>
        <w:spacing w:before="0" w:after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земельного </w:t>
      </w:r>
      <w:r w:rsidR="00A0744C" w:rsidRPr="0081401F">
        <w:rPr>
          <w:rFonts w:ascii="Times New Roman" w:hAnsi="Times New Roman"/>
          <w:noProof/>
          <w:sz w:val="28"/>
          <w:szCs w:val="28"/>
          <w:lang w:val="ru-RU"/>
        </w:rPr>
        <w:t>податку</w:t>
      </w:r>
      <w:r w:rsidR="00314B45"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A0744C"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на території </w:t>
      </w:r>
      <w:r w:rsidR="00D224EB"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Білокриницької </w:t>
      </w:r>
    </w:p>
    <w:p w:rsidR="00A0744C" w:rsidRPr="0081401F" w:rsidRDefault="00D224EB" w:rsidP="00AB0460">
      <w:pPr>
        <w:pStyle w:val="a8"/>
        <w:spacing w:before="0" w:after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81401F">
        <w:rPr>
          <w:rFonts w:ascii="Times New Roman" w:hAnsi="Times New Roman"/>
          <w:noProof/>
          <w:sz w:val="28"/>
          <w:szCs w:val="28"/>
          <w:lang w:val="ru-RU"/>
        </w:rPr>
        <w:t>сільської</w:t>
      </w:r>
      <w:r w:rsidR="00A0744C"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 ради </w:t>
      </w:r>
      <w:r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Рівненської області </w:t>
      </w:r>
    </w:p>
    <w:p w:rsidR="00A0744C" w:rsidRPr="0081401F" w:rsidRDefault="00A0744C" w:rsidP="00AB0460">
      <w:pPr>
        <w:pStyle w:val="a9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A0744C" w:rsidRPr="0081401F" w:rsidRDefault="00A0744C" w:rsidP="007A3F53">
      <w:pPr>
        <w:pStyle w:val="a9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81401F">
        <w:rPr>
          <w:rFonts w:ascii="Times New Roman" w:hAnsi="Times New Roman"/>
          <w:noProof/>
          <w:sz w:val="28"/>
          <w:szCs w:val="28"/>
          <w:lang w:val="ru-RU"/>
        </w:rPr>
        <w:t>Керуючись</w:t>
      </w:r>
      <w:r w:rsidR="008E3787"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 п. 24 ч. 1  ст. 26 Закону України «Про місцеве самоврядування в Україні»,  абз. 2 і 3 п. </w:t>
      </w:r>
      <w:r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 284.1</w:t>
      </w:r>
      <w:r w:rsidR="008E3787"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 ст.</w:t>
      </w:r>
      <w:r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 28</w:t>
      </w:r>
      <w:r w:rsidR="008E3787"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4 Податкового кодексу України, </w:t>
      </w:r>
      <w:r w:rsidR="00B0635E"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Законом України «Про засади державної регуляторної політики у сфері господарської діяльності»,  </w:t>
      </w:r>
      <w:r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273CFB"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сільська </w:t>
      </w:r>
      <w:r w:rsidRPr="0081401F">
        <w:rPr>
          <w:rFonts w:ascii="Times New Roman" w:hAnsi="Times New Roman"/>
          <w:noProof/>
          <w:sz w:val="28"/>
          <w:szCs w:val="28"/>
          <w:lang w:val="ru-RU"/>
        </w:rPr>
        <w:t>рада</w:t>
      </w:r>
    </w:p>
    <w:p w:rsidR="00A0744C" w:rsidRPr="0081401F" w:rsidRDefault="00A0744C" w:rsidP="00273CFB">
      <w:pPr>
        <w:pStyle w:val="a9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81401F">
        <w:rPr>
          <w:rFonts w:ascii="Times New Roman" w:hAnsi="Times New Roman"/>
          <w:noProof/>
          <w:sz w:val="28"/>
          <w:szCs w:val="28"/>
          <w:lang w:val="ru-RU"/>
        </w:rPr>
        <w:t>В И Р І Ш И Л А:</w:t>
      </w:r>
    </w:p>
    <w:p w:rsidR="00482B45" w:rsidRPr="0081401F" w:rsidRDefault="00482B45" w:rsidP="00482B45">
      <w:pPr>
        <w:pStyle w:val="a9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1. Встановити на території  </w:t>
      </w:r>
      <w:r w:rsidR="005B3CDB" w:rsidRPr="0081401F">
        <w:rPr>
          <w:rFonts w:ascii="Times New Roman" w:hAnsi="Times New Roman"/>
          <w:noProof/>
          <w:sz w:val="28"/>
          <w:szCs w:val="28"/>
          <w:lang w:val="ru-RU"/>
        </w:rPr>
        <w:t>Білокриницької сільської</w:t>
      </w:r>
      <w:r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 ради </w:t>
      </w:r>
      <w:r w:rsidR="005B3CDB" w:rsidRPr="0081401F">
        <w:rPr>
          <w:rFonts w:ascii="Times New Roman" w:hAnsi="Times New Roman"/>
          <w:noProof/>
          <w:sz w:val="28"/>
          <w:szCs w:val="28"/>
          <w:lang w:val="ru-RU"/>
        </w:rPr>
        <w:t>Рівненської</w:t>
      </w:r>
      <w:r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 області:</w:t>
      </w:r>
    </w:p>
    <w:p w:rsidR="00482B45" w:rsidRPr="0081401F" w:rsidRDefault="00482B45" w:rsidP="00482B45">
      <w:pPr>
        <w:pStyle w:val="a9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81401F">
        <w:rPr>
          <w:rFonts w:ascii="Times New Roman" w:hAnsi="Times New Roman"/>
          <w:noProof/>
          <w:sz w:val="28"/>
          <w:szCs w:val="28"/>
          <w:lang w:val="ru-RU"/>
        </w:rPr>
        <w:t>1) ставки земельного податку згідно з додатком 1;</w:t>
      </w:r>
    </w:p>
    <w:p w:rsidR="00482B45" w:rsidRPr="0081401F" w:rsidRDefault="00482B45" w:rsidP="00482B45">
      <w:pPr>
        <w:pStyle w:val="a9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81401F">
        <w:rPr>
          <w:rFonts w:ascii="Times New Roman" w:hAnsi="Times New Roman"/>
          <w:noProof/>
          <w:sz w:val="28"/>
          <w:szCs w:val="28"/>
          <w:lang w:val="ru-RU"/>
        </w:rPr>
        <w:t>2) пільги для фізичних та юридичних осіб, надані відповідно до пункту 284.1 ст. 284 Податкового кодексу України, за переліком згідно з додатком 2.</w:t>
      </w:r>
    </w:p>
    <w:p w:rsidR="00482B45" w:rsidRPr="0081401F" w:rsidRDefault="00482B45" w:rsidP="00482B45">
      <w:pPr>
        <w:pStyle w:val="a9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81401F">
        <w:rPr>
          <w:rFonts w:ascii="Times New Roman" w:hAnsi="Times New Roman"/>
          <w:noProof/>
          <w:sz w:val="28"/>
          <w:szCs w:val="28"/>
          <w:lang w:val="ru-RU"/>
        </w:rPr>
        <w:t>2. Оприлюднити рішення в засобах масової інформації або в інший можливий спосіб.</w:t>
      </w:r>
    </w:p>
    <w:p w:rsidR="00482B45" w:rsidRPr="0081401F" w:rsidRDefault="00482B45" w:rsidP="00482B45">
      <w:pPr>
        <w:pStyle w:val="a9"/>
        <w:spacing w:before="0"/>
        <w:jc w:val="both"/>
        <w:rPr>
          <w:rFonts w:ascii="Times New Roman" w:hAnsi="Times New Roman"/>
          <w:noProof/>
          <w:sz w:val="28"/>
          <w:szCs w:val="28"/>
        </w:rPr>
      </w:pPr>
      <w:r w:rsidRPr="0081401F">
        <w:rPr>
          <w:rFonts w:ascii="Times New Roman" w:hAnsi="Times New Roman"/>
          <w:noProof/>
          <w:sz w:val="28"/>
          <w:szCs w:val="28"/>
          <w:lang w:val="ru-RU"/>
        </w:rPr>
        <w:t>3.  Рішення набирає чинності</w:t>
      </w:r>
      <w:r w:rsidRPr="0081401F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 xml:space="preserve"> </w:t>
      </w:r>
      <w:r w:rsidRPr="0081401F">
        <w:rPr>
          <w:rFonts w:ascii="Times New Roman" w:hAnsi="Times New Roman"/>
          <w:noProof/>
          <w:sz w:val="28"/>
          <w:szCs w:val="28"/>
          <w:lang w:val="ru-RU"/>
        </w:rPr>
        <w:t xml:space="preserve"> з </w:t>
      </w:r>
      <w:r w:rsidRPr="0081401F">
        <w:rPr>
          <w:rFonts w:ascii="Times New Roman" w:hAnsi="Times New Roman"/>
          <w:noProof/>
          <w:sz w:val="28"/>
          <w:szCs w:val="28"/>
        </w:rPr>
        <w:t>01 січня 202</w:t>
      </w:r>
      <w:r w:rsidR="005B3CDB" w:rsidRPr="0081401F">
        <w:rPr>
          <w:rFonts w:ascii="Times New Roman" w:hAnsi="Times New Roman"/>
          <w:noProof/>
          <w:sz w:val="28"/>
          <w:szCs w:val="28"/>
        </w:rPr>
        <w:t>2</w:t>
      </w:r>
      <w:r w:rsidRPr="0081401F">
        <w:rPr>
          <w:rFonts w:ascii="Times New Roman" w:hAnsi="Times New Roman"/>
          <w:noProof/>
          <w:sz w:val="28"/>
          <w:szCs w:val="28"/>
        </w:rPr>
        <w:t xml:space="preserve"> року.</w:t>
      </w:r>
    </w:p>
    <w:p w:rsidR="00482B45" w:rsidRPr="0081401F" w:rsidRDefault="00E05B2E" w:rsidP="00482B45">
      <w:pPr>
        <w:pStyle w:val="a8"/>
        <w:spacing w:before="0" w:after="0"/>
        <w:ind w:firstLine="567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81401F">
        <w:rPr>
          <w:rFonts w:ascii="Times New Roman" w:hAnsi="Times New Roman"/>
          <w:b w:val="0"/>
          <w:noProof/>
          <w:sz w:val="28"/>
          <w:szCs w:val="28"/>
        </w:rPr>
        <w:t xml:space="preserve">4. </w:t>
      </w:r>
      <w:r w:rsidR="00482B45" w:rsidRPr="0081401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81401F">
        <w:rPr>
          <w:rFonts w:ascii="Times New Roman" w:hAnsi="Times New Roman"/>
          <w:b w:val="0"/>
          <w:noProof/>
          <w:sz w:val="28"/>
          <w:szCs w:val="28"/>
        </w:rPr>
        <w:t>Р</w:t>
      </w:r>
      <w:r w:rsidR="00482B45" w:rsidRPr="0081401F">
        <w:rPr>
          <w:rFonts w:ascii="Times New Roman" w:hAnsi="Times New Roman"/>
          <w:b w:val="0"/>
          <w:noProof/>
          <w:sz w:val="28"/>
          <w:szCs w:val="28"/>
        </w:rPr>
        <w:t>ішення:</w:t>
      </w:r>
    </w:p>
    <w:p w:rsidR="00482B45" w:rsidRPr="0081401F" w:rsidRDefault="00482B45" w:rsidP="00482B45">
      <w:pPr>
        <w:pStyle w:val="a8"/>
        <w:spacing w:before="0" w:after="0"/>
        <w:ind w:firstLine="567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81401F">
        <w:rPr>
          <w:rFonts w:ascii="Times New Roman" w:hAnsi="Times New Roman"/>
          <w:b w:val="0"/>
          <w:noProof/>
          <w:sz w:val="28"/>
          <w:szCs w:val="28"/>
        </w:rPr>
        <w:t xml:space="preserve">-  </w:t>
      </w:r>
      <w:r w:rsidR="005B3CDB" w:rsidRPr="0081401F">
        <w:rPr>
          <w:rFonts w:ascii="Times New Roman" w:hAnsi="Times New Roman"/>
          <w:b w:val="0"/>
          <w:noProof/>
          <w:sz w:val="28"/>
          <w:szCs w:val="28"/>
        </w:rPr>
        <w:t>Білокриницької сільської</w:t>
      </w:r>
      <w:r w:rsidRPr="0081401F">
        <w:rPr>
          <w:rFonts w:ascii="Times New Roman" w:hAnsi="Times New Roman"/>
          <w:b w:val="0"/>
          <w:noProof/>
          <w:sz w:val="28"/>
          <w:szCs w:val="28"/>
        </w:rPr>
        <w:t xml:space="preserve"> ради від </w:t>
      </w:r>
      <w:r w:rsidR="005B3CDB" w:rsidRPr="0081401F">
        <w:rPr>
          <w:rFonts w:ascii="Times New Roman" w:hAnsi="Times New Roman"/>
          <w:b w:val="0"/>
          <w:noProof/>
          <w:sz w:val="28"/>
          <w:szCs w:val="28"/>
        </w:rPr>
        <w:t>19</w:t>
      </w:r>
      <w:r w:rsidRPr="0081401F">
        <w:rPr>
          <w:rFonts w:ascii="Times New Roman" w:hAnsi="Times New Roman"/>
          <w:b w:val="0"/>
          <w:noProof/>
          <w:sz w:val="28"/>
          <w:szCs w:val="28"/>
        </w:rPr>
        <w:t xml:space="preserve"> червня  20</w:t>
      </w:r>
      <w:r w:rsidR="005B3CDB" w:rsidRPr="0081401F">
        <w:rPr>
          <w:rFonts w:ascii="Times New Roman" w:hAnsi="Times New Roman"/>
          <w:b w:val="0"/>
          <w:noProof/>
          <w:sz w:val="28"/>
          <w:szCs w:val="28"/>
        </w:rPr>
        <w:t>20</w:t>
      </w:r>
      <w:r w:rsidRPr="0081401F">
        <w:rPr>
          <w:rFonts w:ascii="Times New Roman" w:hAnsi="Times New Roman"/>
          <w:b w:val="0"/>
          <w:noProof/>
          <w:sz w:val="28"/>
          <w:szCs w:val="28"/>
        </w:rPr>
        <w:t xml:space="preserve"> року № </w:t>
      </w:r>
      <w:r w:rsidR="005B3CDB" w:rsidRPr="0081401F">
        <w:rPr>
          <w:rFonts w:ascii="Times New Roman" w:hAnsi="Times New Roman"/>
          <w:b w:val="0"/>
          <w:noProof/>
          <w:sz w:val="28"/>
          <w:szCs w:val="28"/>
        </w:rPr>
        <w:t>1188</w:t>
      </w:r>
      <w:r w:rsidRPr="0081401F">
        <w:rPr>
          <w:rFonts w:ascii="Times New Roman" w:hAnsi="Times New Roman"/>
          <w:b w:val="0"/>
          <w:noProof/>
          <w:sz w:val="28"/>
          <w:szCs w:val="28"/>
        </w:rPr>
        <w:t xml:space="preserve">  «Про встановлення </w:t>
      </w:r>
      <w:r w:rsidR="005B3CDB" w:rsidRPr="0081401F">
        <w:rPr>
          <w:rFonts w:ascii="Times New Roman" w:hAnsi="Times New Roman"/>
          <w:b w:val="0"/>
          <w:noProof/>
          <w:sz w:val="28"/>
          <w:szCs w:val="28"/>
        </w:rPr>
        <w:t xml:space="preserve">плати за землю на території Білокриницької сільської </w:t>
      </w:r>
      <w:r w:rsidRPr="0081401F">
        <w:rPr>
          <w:rFonts w:ascii="Times New Roman" w:hAnsi="Times New Roman"/>
          <w:b w:val="0"/>
          <w:noProof/>
          <w:sz w:val="28"/>
          <w:szCs w:val="28"/>
        </w:rPr>
        <w:t>ради»;</w:t>
      </w:r>
    </w:p>
    <w:p w:rsidR="005B3CDB" w:rsidRPr="0081401F" w:rsidRDefault="00482B45" w:rsidP="00482B45">
      <w:pPr>
        <w:ind w:firstLine="567"/>
        <w:jc w:val="both"/>
        <w:rPr>
          <w:sz w:val="28"/>
          <w:szCs w:val="28"/>
          <w:lang w:val="uk-UA"/>
        </w:rPr>
      </w:pPr>
      <w:r w:rsidRPr="0081401F">
        <w:rPr>
          <w:sz w:val="28"/>
          <w:szCs w:val="28"/>
          <w:lang w:val="uk-UA"/>
        </w:rPr>
        <w:t xml:space="preserve">- </w:t>
      </w:r>
      <w:r w:rsidR="005B3CDB" w:rsidRPr="0081401F">
        <w:rPr>
          <w:sz w:val="28"/>
          <w:szCs w:val="28"/>
          <w:lang w:val="uk-UA"/>
        </w:rPr>
        <w:t>Шубківської сільської</w:t>
      </w:r>
      <w:r w:rsidRPr="0081401F">
        <w:rPr>
          <w:sz w:val="28"/>
          <w:szCs w:val="28"/>
          <w:lang w:val="uk-UA"/>
        </w:rPr>
        <w:t xml:space="preserve"> ради від </w:t>
      </w:r>
      <w:r w:rsidR="005B3CDB" w:rsidRPr="0081401F">
        <w:rPr>
          <w:sz w:val="28"/>
          <w:szCs w:val="28"/>
          <w:lang w:val="uk-UA"/>
        </w:rPr>
        <w:t>11 червня</w:t>
      </w:r>
      <w:r w:rsidRPr="0081401F">
        <w:rPr>
          <w:sz w:val="28"/>
          <w:szCs w:val="28"/>
          <w:lang w:val="uk-UA"/>
        </w:rPr>
        <w:t xml:space="preserve"> 20</w:t>
      </w:r>
      <w:r w:rsidR="005B3CDB" w:rsidRPr="0081401F">
        <w:rPr>
          <w:sz w:val="28"/>
          <w:szCs w:val="28"/>
          <w:lang w:val="uk-UA"/>
        </w:rPr>
        <w:t>20</w:t>
      </w:r>
      <w:r w:rsidRPr="0081401F">
        <w:rPr>
          <w:sz w:val="28"/>
          <w:szCs w:val="28"/>
          <w:lang w:val="uk-UA"/>
        </w:rPr>
        <w:t xml:space="preserve"> року № </w:t>
      </w:r>
      <w:r w:rsidR="005B3CDB" w:rsidRPr="0081401F">
        <w:rPr>
          <w:sz w:val="28"/>
          <w:szCs w:val="28"/>
          <w:lang w:val="uk-UA"/>
        </w:rPr>
        <w:t>930</w:t>
      </w:r>
      <w:r w:rsidRPr="0081401F">
        <w:rPr>
          <w:sz w:val="28"/>
          <w:szCs w:val="28"/>
          <w:lang w:val="uk-UA"/>
        </w:rPr>
        <w:t xml:space="preserve"> «Про </w:t>
      </w:r>
      <w:r w:rsidR="005B3CDB" w:rsidRPr="0081401F">
        <w:rPr>
          <w:sz w:val="28"/>
          <w:szCs w:val="28"/>
          <w:lang w:val="uk-UA"/>
        </w:rPr>
        <w:t>затвердження Положення встановлення податку на майно в частині плати за землю та встановлення ставок земельного податку на 2021 рік на території Шубківської сільської ради;</w:t>
      </w:r>
    </w:p>
    <w:p w:rsidR="005B3CDB" w:rsidRPr="0081401F" w:rsidRDefault="005B3CDB" w:rsidP="005B3CDB">
      <w:pPr>
        <w:ind w:firstLine="567"/>
        <w:jc w:val="both"/>
        <w:rPr>
          <w:sz w:val="28"/>
          <w:szCs w:val="28"/>
          <w:lang w:val="uk-UA"/>
        </w:rPr>
      </w:pPr>
      <w:r w:rsidRPr="0081401F">
        <w:rPr>
          <w:sz w:val="28"/>
          <w:szCs w:val="28"/>
          <w:lang w:val="uk-UA"/>
        </w:rPr>
        <w:t>- Шубківської сільської ради від 03 листопада 2020 року № 1006 «Про внесення змін до рішення Шубківської сільської ради Рівненського району №930 від 11</w:t>
      </w:r>
      <w:r w:rsidR="00005AFC" w:rsidRPr="001D1881">
        <w:rPr>
          <w:sz w:val="28"/>
          <w:szCs w:val="28"/>
          <w:lang w:val="uk-UA"/>
        </w:rPr>
        <w:t xml:space="preserve"> </w:t>
      </w:r>
      <w:r w:rsidR="00005AFC" w:rsidRPr="0081401F">
        <w:rPr>
          <w:sz w:val="28"/>
          <w:szCs w:val="28"/>
          <w:lang w:val="uk-UA"/>
        </w:rPr>
        <w:t xml:space="preserve">червня </w:t>
      </w:r>
      <w:r w:rsidRPr="0081401F">
        <w:rPr>
          <w:sz w:val="28"/>
          <w:szCs w:val="28"/>
          <w:lang w:val="uk-UA"/>
        </w:rPr>
        <w:t>2020 року «Про</w:t>
      </w:r>
      <w:r w:rsidR="00005AFC" w:rsidRPr="0081401F">
        <w:rPr>
          <w:sz w:val="28"/>
          <w:szCs w:val="28"/>
          <w:lang w:val="uk-UA"/>
        </w:rPr>
        <w:t xml:space="preserve"> </w:t>
      </w:r>
      <w:r w:rsidRPr="0081401F">
        <w:rPr>
          <w:sz w:val="28"/>
          <w:szCs w:val="28"/>
          <w:lang w:val="uk-UA"/>
        </w:rPr>
        <w:t>затвердження Положення встановлення податку на майно в частині плати за землю та встановлення ставок земельного податку на 2021 рік на території Шубківської сільської ради</w:t>
      </w:r>
      <w:r w:rsidR="00005AFC" w:rsidRPr="0081401F">
        <w:rPr>
          <w:sz w:val="28"/>
          <w:szCs w:val="28"/>
          <w:lang w:val="uk-UA"/>
        </w:rPr>
        <w:t>»</w:t>
      </w:r>
      <w:r w:rsidRPr="0081401F">
        <w:rPr>
          <w:sz w:val="28"/>
          <w:szCs w:val="28"/>
          <w:lang w:val="uk-UA"/>
        </w:rPr>
        <w:t>;</w:t>
      </w:r>
    </w:p>
    <w:p w:rsidR="00482B45" w:rsidRPr="0081401F" w:rsidRDefault="005B3CDB" w:rsidP="00482B45">
      <w:pPr>
        <w:ind w:firstLine="567"/>
        <w:jc w:val="both"/>
        <w:rPr>
          <w:sz w:val="28"/>
          <w:szCs w:val="28"/>
          <w:lang w:val="uk-UA"/>
        </w:rPr>
      </w:pPr>
      <w:r w:rsidRPr="0081401F">
        <w:rPr>
          <w:sz w:val="28"/>
          <w:szCs w:val="28"/>
          <w:lang w:val="uk-UA"/>
        </w:rPr>
        <w:t>- Городищенської сільської ради від 05 червня 2019 року № 1231 «Про встановлення плати за землю за 2020 рік»</w:t>
      </w:r>
      <w:r w:rsidR="00744A5C" w:rsidRPr="0081401F">
        <w:rPr>
          <w:sz w:val="28"/>
          <w:szCs w:val="28"/>
          <w:lang w:val="uk-UA"/>
        </w:rPr>
        <w:t xml:space="preserve"> </w:t>
      </w:r>
      <w:r w:rsidR="00E05B2E" w:rsidRPr="0081401F">
        <w:rPr>
          <w:sz w:val="28"/>
          <w:szCs w:val="28"/>
          <w:lang w:val="uk-UA"/>
        </w:rPr>
        <w:t>втрачають чинність з моменту набуття чинності даного рішення.</w:t>
      </w:r>
    </w:p>
    <w:p w:rsidR="00482B45" w:rsidRPr="0081401F" w:rsidRDefault="00482B45" w:rsidP="0081401F">
      <w:pPr>
        <w:pStyle w:val="a8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1401F">
        <w:rPr>
          <w:rFonts w:ascii="Times New Roman" w:hAnsi="Times New Roman"/>
          <w:b w:val="0"/>
          <w:sz w:val="28"/>
          <w:szCs w:val="28"/>
        </w:rPr>
        <w:t>5.</w:t>
      </w:r>
      <w:r w:rsidRPr="0081401F">
        <w:rPr>
          <w:b w:val="0"/>
          <w:sz w:val="28"/>
          <w:szCs w:val="28"/>
        </w:rPr>
        <w:t xml:space="preserve"> </w:t>
      </w:r>
      <w:r w:rsidRPr="0081401F">
        <w:rPr>
          <w:rFonts w:ascii="Times New Roman" w:hAnsi="Times New Roman"/>
          <w:b w:val="0"/>
          <w:sz w:val="28"/>
          <w:szCs w:val="28"/>
        </w:rPr>
        <w:t xml:space="preserve">Контроль за виконанням цього рішення покласти на постійну </w:t>
      </w:r>
      <w:r w:rsidR="0081401F" w:rsidRPr="0081401F">
        <w:rPr>
          <w:rFonts w:ascii="Times New Roman" w:hAnsi="Times New Roman"/>
          <w:b w:val="0"/>
          <w:sz w:val="28"/>
          <w:szCs w:val="28"/>
        </w:rPr>
        <w:t>комісі</w:t>
      </w:r>
      <w:r w:rsidR="0081401F">
        <w:rPr>
          <w:rFonts w:ascii="Times New Roman" w:hAnsi="Times New Roman"/>
          <w:b w:val="0"/>
          <w:sz w:val="28"/>
          <w:szCs w:val="28"/>
        </w:rPr>
        <w:t>ю</w:t>
      </w:r>
      <w:r w:rsidR="0081401F" w:rsidRPr="0081401F">
        <w:rPr>
          <w:rFonts w:ascii="Times New Roman" w:hAnsi="Times New Roman"/>
          <w:b w:val="0"/>
          <w:sz w:val="28"/>
          <w:szCs w:val="28"/>
        </w:rPr>
        <w:t xml:space="preserve"> з питань бюджету, фінансів та соціально-економічного розвитку громади</w:t>
      </w:r>
    </w:p>
    <w:p w:rsidR="00A0744C" w:rsidRDefault="00744A5C" w:rsidP="007F4204">
      <w:pPr>
        <w:pStyle w:val="a9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1401F">
        <w:rPr>
          <w:rFonts w:ascii="Times New Roman" w:hAnsi="Times New Roman"/>
          <w:b/>
          <w:noProof/>
          <w:sz w:val="28"/>
          <w:szCs w:val="28"/>
        </w:rPr>
        <w:t xml:space="preserve">Сільський голова                             </w:t>
      </w:r>
      <w:r w:rsidR="006D50A7" w:rsidRPr="0081401F">
        <w:rPr>
          <w:rFonts w:ascii="Times New Roman" w:hAnsi="Times New Roman"/>
          <w:b/>
          <w:noProof/>
          <w:sz w:val="28"/>
          <w:szCs w:val="28"/>
        </w:rPr>
        <w:t xml:space="preserve">           </w:t>
      </w:r>
      <w:r w:rsidRPr="0081401F">
        <w:rPr>
          <w:rFonts w:ascii="Times New Roman" w:hAnsi="Times New Roman"/>
          <w:b/>
          <w:noProof/>
          <w:sz w:val="28"/>
          <w:szCs w:val="28"/>
        </w:rPr>
        <w:t xml:space="preserve">        Тетяна ГОНЧАРУК</w:t>
      </w:r>
    </w:p>
    <w:p w:rsidR="0081401F" w:rsidRPr="00B27886" w:rsidRDefault="0081401F" w:rsidP="007F4204">
      <w:pPr>
        <w:pStyle w:val="a9"/>
        <w:spacing w:after="120"/>
        <w:ind w:firstLine="0"/>
        <w:jc w:val="both"/>
        <w:rPr>
          <w:rFonts w:ascii="Times New Roman" w:hAnsi="Times New Roman"/>
          <w:noProof/>
          <w:sz w:val="20"/>
        </w:rPr>
      </w:pPr>
    </w:p>
    <w:p w:rsidR="0081401F" w:rsidRPr="00B27886" w:rsidRDefault="0081401F" w:rsidP="007F4204">
      <w:pPr>
        <w:pStyle w:val="a9"/>
        <w:spacing w:after="120"/>
        <w:ind w:firstLine="0"/>
        <w:jc w:val="both"/>
        <w:rPr>
          <w:rFonts w:ascii="Times New Roman" w:hAnsi="Times New Roman"/>
          <w:noProof/>
          <w:sz w:val="20"/>
        </w:rPr>
      </w:pPr>
      <w:r w:rsidRPr="00B27886">
        <w:rPr>
          <w:rFonts w:ascii="Times New Roman" w:hAnsi="Times New Roman"/>
          <w:noProof/>
          <w:sz w:val="20"/>
        </w:rPr>
        <w:t xml:space="preserve">Оприлюднено на офіційному веб-сайті Білокриницької </w:t>
      </w:r>
      <w:r w:rsidR="00B27886">
        <w:rPr>
          <w:rFonts w:ascii="Times New Roman" w:hAnsi="Times New Roman"/>
          <w:noProof/>
          <w:sz w:val="20"/>
        </w:rPr>
        <w:t xml:space="preserve">сільської </w:t>
      </w:r>
      <w:r w:rsidRPr="00B27886">
        <w:rPr>
          <w:rFonts w:ascii="Times New Roman" w:hAnsi="Times New Roman"/>
          <w:noProof/>
          <w:sz w:val="20"/>
        </w:rPr>
        <w:t>ради 23 березня 2021 року.</w:t>
      </w:r>
    </w:p>
    <w:p w:rsidR="00A0744C" w:rsidRPr="00B27886" w:rsidRDefault="00A0744C" w:rsidP="003702F0">
      <w:pPr>
        <w:jc w:val="both"/>
        <w:rPr>
          <w:b/>
          <w:sz w:val="20"/>
          <w:szCs w:val="20"/>
          <w:lang w:val="uk-UA"/>
        </w:rPr>
      </w:pPr>
    </w:p>
    <w:p w:rsidR="00A0744C" w:rsidRDefault="00A0744C" w:rsidP="003702F0">
      <w:pPr>
        <w:jc w:val="both"/>
        <w:rPr>
          <w:lang w:val="uk-UA"/>
        </w:rPr>
      </w:pPr>
    </w:p>
    <w:p w:rsidR="00A0744C" w:rsidRDefault="00A0744C" w:rsidP="003702F0">
      <w:pPr>
        <w:jc w:val="both"/>
        <w:rPr>
          <w:lang w:val="uk-UA"/>
        </w:rPr>
      </w:pPr>
    </w:p>
    <w:p w:rsidR="00A0744C" w:rsidRDefault="00A0744C" w:rsidP="003702F0">
      <w:pPr>
        <w:jc w:val="both"/>
        <w:rPr>
          <w:lang w:val="uk-UA"/>
        </w:rPr>
      </w:pPr>
    </w:p>
    <w:p w:rsidR="00553AB2" w:rsidRDefault="00553AB2" w:rsidP="003702F0">
      <w:pPr>
        <w:jc w:val="both"/>
        <w:rPr>
          <w:lang w:val="uk-UA"/>
        </w:rPr>
      </w:pPr>
    </w:p>
    <w:p w:rsidR="00553AB2" w:rsidRDefault="00553AB2" w:rsidP="003702F0">
      <w:pPr>
        <w:jc w:val="both"/>
        <w:rPr>
          <w:lang w:val="uk-UA"/>
        </w:rPr>
      </w:pPr>
    </w:p>
    <w:p w:rsidR="00553AB2" w:rsidRDefault="00553AB2" w:rsidP="003702F0">
      <w:pPr>
        <w:jc w:val="both"/>
        <w:rPr>
          <w:lang w:val="uk-UA"/>
        </w:rPr>
      </w:pPr>
    </w:p>
    <w:p w:rsidR="00553AB2" w:rsidRDefault="00553AB2" w:rsidP="003702F0">
      <w:pPr>
        <w:jc w:val="both"/>
        <w:rPr>
          <w:lang w:val="uk-UA"/>
        </w:rPr>
      </w:pPr>
    </w:p>
    <w:p w:rsidR="00553AB2" w:rsidRDefault="00553AB2" w:rsidP="003702F0">
      <w:pPr>
        <w:jc w:val="both"/>
        <w:rPr>
          <w:lang w:val="uk-UA"/>
        </w:rPr>
      </w:pPr>
    </w:p>
    <w:p w:rsidR="00553AB2" w:rsidRDefault="00553AB2" w:rsidP="003702F0">
      <w:pPr>
        <w:jc w:val="both"/>
        <w:rPr>
          <w:lang w:val="uk-UA"/>
        </w:rPr>
      </w:pPr>
    </w:p>
    <w:p w:rsidR="00553AB2" w:rsidRDefault="00553AB2" w:rsidP="003702F0">
      <w:pPr>
        <w:jc w:val="both"/>
        <w:rPr>
          <w:lang w:val="uk-UA"/>
        </w:rPr>
      </w:pPr>
    </w:p>
    <w:p w:rsidR="00553AB2" w:rsidRDefault="00553AB2" w:rsidP="003702F0">
      <w:pPr>
        <w:jc w:val="both"/>
        <w:rPr>
          <w:lang w:val="uk-UA"/>
        </w:rPr>
      </w:pPr>
    </w:p>
    <w:p w:rsidR="00553AB2" w:rsidRDefault="00553AB2" w:rsidP="003702F0">
      <w:pPr>
        <w:jc w:val="both"/>
        <w:rPr>
          <w:lang w:val="uk-UA"/>
        </w:rPr>
      </w:pPr>
    </w:p>
    <w:p w:rsidR="00A0744C" w:rsidRDefault="00A0744C" w:rsidP="003702F0">
      <w:pPr>
        <w:jc w:val="both"/>
        <w:rPr>
          <w:lang w:val="uk-UA"/>
        </w:rPr>
      </w:pPr>
    </w:p>
    <w:p w:rsidR="00135E86" w:rsidRDefault="00135E86" w:rsidP="00135E86">
      <w:pPr>
        <w:pStyle w:val="ShapkaDocumentu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</w:t>
      </w:r>
      <w:r w:rsidR="00482B45">
        <w:rPr>
          <w:rFonts w:ascii="Times New Roman" w:hAnsi="Times New Roman"/>
          <w:noProof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  <w:lang w:val="ru-RU"/>
        </w:rPr>
        <w:t>Д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одаток 1</w:t>
      </w:r>
    </w:p>
    <w:p w:rsidR="00135E86" w:rsidRDefault="00135E86" w:rsidP="00135E86">
      <w:pPr>
        <w:pStyle w:val="ShapkaDocumentu"/>
        <w:spacing w:after="0"/>
        <w:ind w:left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</w:t>
      </w:r>
      <w:r w:rsidR="00553AB2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</w:t>
      </w:r>
      <w:r w:rsidR="00F14DD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>до рішення</w:t>
      </w:r>
      <w:r w:rsidR="008E3787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482B45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553AB2">
        <w:rPr>
          <w:rFonts w:ascii="Times New Roman" w:hAnsi="Times New Roman"/>
          <w:noProof/>
          <w:sz w:val="24"/>
          <w:szCs w:val="24"/>
          <w:lang w:val="ru-RU"/>
        </w:rPr>
        <w:t>Білокриницької сільської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ради</w:t>
      </w:r>
      <w:r>
        <w:rPr>
          <w:rFonts w:ascii="Times New Roman" w:hAnsi="Times New Roman"/>
          <w:noProof/>
          <w:sz w:val="24"/>
          <w:szCs w:val="24"/>
          <w:lang w:val="ru-RU"/>
        </w:rPr>
        <w:br/>
      </w:r>
      <w:r w:rsidR="00E37C57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</w:t>
      </w:r>
      <w:r w:rsidR="008E3787">
        <w:rPr>
          <w:rFonts w:ascii="Times New Roman" w:hAnsi="Times New Roman"/>
          <w:noProof/>
          <w:sz w:val="24"/>
          <w:szCs w:val="24"/>
          <w:lang w:val="ru-RU"/>
        </w:rPr>
        <w:t xml:space="preserve">                  </w:t>
      </w:r>
      <w:r w:rsidR="00E37C57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8D488B">
        <w:rPr>
          <w:rFonts w:ascii="Times New Roman" w:hAnsi="Times New Roman"/>
          <w:noProof/>
          <w:sz w:val="24"/>
          <w:szCs w:val="24"/>
          <w:lang w:val="ru-RU"/>
        </w:rPr>
        <w:t xml:space="preserve">           </w:t>
      </w:r>
      <w:r w:rsidR="00565792">
        <w:rPr>
          <w:rFonts w:ascii="Times New Roman" w:hAnsi="Times New Roman"/>
          <w:noProof/>
          <w:sz w:val="24"/>
          <w:szCs w:val="24"/>
          <w:lang w:val="ru-RU"/>
        </w:rPr>
        <w:t xml:space="preserve">     </w:t>
      </w:r>
      <w:r w:rsidR="00553AB2">
        <w:rPr>
          <w:rFonts w:ascii="Times New Roman" w:hAnsi="Times New Roman"/>
          <w:noProof/>
          <w:sz w:val="24"/>
          <w:szCs w:val="24"/>
          <w:lang w:val="ru-RU"/>
        </w:rPr>
        <w:t>від __ _________</w:t>
      </w:r>
      <w:r w:rsidR="00482B45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14B45">
        <w:rPr>
          <w:rFonts w:ascii="Times New Roman" w:hAnsi="Times New Roman"/>
          <w:noProof/>
          <w:sz w:val="24"/>
          <w:szCs w:val="24"/>
          <w:lang w:val="ru-RU"/>
        </w:rPr>
        <w:t>202</w:t>
      </w:r>
      <w:r w:rsidR="00553AB2">
        <w:rPr>
          <w:rFonts w:ascii="Times New Roman" w:hAnsi="Times New Roman"/>
          <w:noProof/>
          <w:sz w:val="24"/>
          <w:szCs w:val="24"/>
          <w:lang w:val="ru-RU"/>
        </w:rPr>
        <w:t>1 року</w:t>
      </w:r>
      <w:r w:rsidR="00D277C7">
        <w:rPr>
          <w:rFonts w:ascii="Times New Roman" w:hAnsi="Times New Roman"/>
          <w:noProof/>
          <w:sz w:val="24"/>
          <w:szCs w:val="24"/>
          <w:lang w:val="ru-RU"/>
        </w:rPr>
        <w:t xml:space="preserve">   </w:t>
      </w:r>
      <w:r w:rsidR="00565792">
        <w:rPr>
          <w:rFonts w:ascii="Times New Roman" w:hAnsi="Times New Roman"/>
          <w:noProof/>
          <w:sz w:val="24"/>
          <w:szCs w:val="24"/>
          <w:lang w:val="ru-RU"/>
        </w:rPr>
        <w:t xml:space="preserve"> №</w:t>
      </w:r>
      <w:r w:rsidR="00553AB2">
        <w:rPr>
          <w:rFonts w:ascii="Times New Roman" w:hAnsi="Times New Roman"/>
          <w:noProof/>
          <w:sz w:val="24"/>
          <w:szCs w:val="24"/>
          <w:lang w:val="ru-RU"/>
        </w:rPr>
        <w:t>____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  </w:t>
      </w:r>
      <w:r w:rsidR="00E37C57">
        <w:rPr>
          <w:rFonts w:ascii="Times New Roman" w:hAnsi="Times New Roman"/>
          <w:noProof/>
          <w:sz w:val="24"/>
          <w:szCs w:val="24"/>
          <w:lang w:val="ru-RU"/>
        </w:rPr>
        <w:t xml:space="preserve">            </w:t>
      </w:r>
    </w:p>
    <w:p w:rsidR="00135E86" w:rsidRPr="00BF60FF" w:rsidRDefault="00135E86" w:rsidP="00135E86">
      <w:pPr>
        <w:pStyle w:val="a8"/>
        <w:spacing w:after="120"/>
        <w:rPr>
          <w:rFonts w:ascii="Times New Roman" w:hAnsi="Times New Roman"/>
          <w:noProof/>
          <w:sz w:val="24"/>
          <w:szCs w:val="24"/>
          <w:lang w:val="ru-RU"/>
        </w:rPr>
      </w:pPr>
      <w:r w:rsidRPr="00BF60FF">
        <w:rPr>
          <w:rFonts w:ascii="Times New Roman" w:hAnsi="Times New Roman"/>
          <w:noProof/>
          <w:sz w:val="24"/>
          <w:szCs w:val="24"/>
          <w:lang w:val="ru-RU"/>
        </w:rPr>
        <w:t xml:space="preserve">СТАВКИ </w:t>
      </w:r>
      <w:r w:rsidR="00BF60FF">
        <w:rPr>
          <w:rFonts w:ascii="Times New Roman" w:hAnsi="Times New Roman"/>
          <w:noProof/>
          <w:sz w:val="24"/>
          <w:szCs w:val="24"/>
          <w:lang w:val="ru-RU"/>
        </w:rPr>
        <w:t>ЗЕМЕЛЬНОГО ПОДАТКУ</w:t>
      </w:r>
    </w:p>
    <w:p w:rsidR="00135E86" w:rsidRPr="00954E56" w:rsidRDefault="00135E86" w:rsidP="008E3787">
      <w:pPr>
        <w:pStyle w:val="a9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Ставки</w:t>
      </w:r>
      <w:r w:rsidR="003F21A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вс</w:t>
      </w:r>
      <w:r>
        <w:rPr>
          <w:rFonts w:ascii="Times New Roman" w:hAnsi="Times New Roman"/>
          <w:noProof/>
          <w:sz w:val="24"/>
          <w:szCs w:val="24"/>
          <w:lang w:val="ru-RU"/>
        </w:rPr>
        <w:t>тановлюються</w:t>
      </w:r>
      <w:r w:rsidR="003F21AC"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3F21A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>вводяться</w:t>
      </w:r>
      <w:r w:rsidR="003F21A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3F21A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>дію</w:t>
      </w:r>
      <w:r w:rsidR="003F21A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14B45">
        <w:rPr>
          <w:rFonts w:ascii="Times New Roman" w:hAnsi="Times New Roman"/>
          <w:noProof/>
          <w:sz w:val="24"/>
          <w:szCs w:val="24"/>
          <w:lang w:val="ru-RU"/>
        </w:rPr>
        <w:t>з  01 січня 202</w:t>
      </w:r>
      <w:r w:rsidR="00553AB2">
        <w:rPr>
          <w:rFonts w:ascii="Times New Roman" w:hAnsi="Times New Roman"/>
          <w:noProof/>
          <w:sz w:val="24"/>
          <w:szCs w:val="24"/>
          <w:lang w:val="ru-RU"/>
        </w:rPr>
        <w:t>2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року.</w:t>
      </w:r>
    </w:p>
    <w:p w:rsidR="00135E86" w:rsidRPr="00954E56" w:rsidRDefault="00135E86" w:rsidP="00BA23FA">
      <w:pPr>
        <w:pStyle w:val="a9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Дія</w:t>
      </w:r>
      <w:r w:rsidR="003F21A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>рішення</w:t>
      </w:r>
      <w:r w:rsidR="003F21A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>поширюється на</w:t>
      </w:r>
      <w:r w:rsidR="003F21A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>території</w:t>
      </w:r>
      <w:r w:rsidR="00525AAE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553AB2">
        <w:rPr>
          <w:rFonts w:ascii="Times New Roman" w:hAnsi="Times New Roman"/>
          <w:noProof/>
          <w:sz w:val="24"/>
          <w:szCs w:val="24"/>
          <w:lang w:val="ru-RU"/>
        </w:rPr>
        <w:t xml:space="preserve">Білокриницької сільської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ради </w:t>
      </w:r>
      <w:r w:rsidR="00553AB2">
        <w:rPr>
          <w:rFonts w:ascii="Times New Roman" w:hAnsi="Times New Roman"/>
          <w:noProof/>
          <w:sz w:val="24"/>
          <w:szCs w:val="24"/>
          <w:lang w:val="ru-RU"/>
        </w:rPr>
        <w:t>Рівненської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області.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037"/>
        <w:gridCol w:w="1738"/>
        <w:gridCol w:w="5660"/>
      </w:tblGrid>
      <w:tr w:rsidR="00135E86" w:rsidRPr="00954E56" w:rsidTr="00515A6A">
        <w:tc>
          <w:tcPr>
            <w:tcW w:w="593" w:type="pct"/>
            <w:vAlign w:val="center"/>
          </w:tcPr>
          <w:p w:rsidR="00135E86" w:rsidRPr="008A3DA9" w:rsidRDefault="00135E86" w:rsidP="00515A6A">
            <w:pPr>
              <w:pStyle w:val="a9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135E86" w:rsidRPr="008A3DA9" w:rsidRDefault="00135E86" w:rsidP="00515A6A">
            <w:pPr>
              <w:pStyle w:val="a9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135E86" w:rsidRPr="008A3DA9" w:rsidRDefault="00135E86" w:rsidP="00515A6A">
            <w:pPr>
              <w:pStyle w:val="a9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:rsidR="00135E86" w:rsidRPr="00954E56" w:rsidRDefault="00135E86" w:rsidP="00515A6A">
            <w:pPr>
              <w:pStyle w:val="a9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35E86" w:rsidRPr="00954E56" w:rsidTr="00515A6A">
        <w:tc>
          <w:tcPr>
            <w:tcW w:w="593" w:type="pct"/>
            <w:vAlign w:val="center"/>
          </w:tcPr>
          <w:p w:rsidR="00135E86" w:rsidRPr="00135E86" w:rsidRDefault="00135E86" w:rsidP="00515A6A">
            <w:pPr>
              <w:pStyle w:val="a9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42" w:type="pct"/>
            <w:vAlign w:val="center"/>
          </w:tcPr>
          <w:p w:rsidR="00135E86" w:rsidRPr="00135E86" w:rsidRDefault="00135E86" w:rsidP="00515A6A">
            <w:pPr>
              <w:pStyle w:val="a9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08" w:type="pct"/>
            <w:vAlign w:val="center"/>
          </w:tcPr>
          <w:p w:rsidR="00135E86" w:rsidRPr="001D1881" w:rsidRDefault="00135E86" w:rsidP="00553AB2">
            <w:pPr>
              <w:pStyle w:val="a9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pct"/>
            <w:vAlign w:val="center"/>
          </w:tcPr>
          <w:p w:rsidR="00135E86" w:rsidRPr="00954E56" w:rsidRDefault="00553AB2" w:rsidP="00553AB2">
            <w:pPr>
              <w:pStyle w:val="a9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Білокриницька сільська</w:t>
            </w:r>
            <w:r w:rsidR="00135E86">
              <w:rPr>
                <w:rFonts w:ascii="Times New Roman" w:hAnsi="Times New Roman"/>
                <w:noProof/>
                <w:sz w:val="24"/>
                <w:szCs w:val="24"/>
              </w:rPr>
              <w:t xml:space="preserve"> рада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Рівненської </w:t>
            </w:r>
            <w:r w:rsidR="00135E86">
              <w:rPr>
                <w:rFonts w:ascii="Times New Roman" w:hAnsi="Times New Roman"/>
                <w:noProof/>
                <w:sz w:val="24"/>
                <w:szCs w:val="24"/>
              </w:rPr>
              <w:t>області</w:t>
            </w:r>
          </w:p>
        </w:tc>
      </w:tr>
    </w:tbl>
    <w:p w:rsidR="00135E86" w:rsidRPr="00F8569E" w:rsidRDefault="00135E86" w:rsidP="00135E86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</w:p>
    <w:tbl>
      <w:tblPr>
        <w:tblW w:w="1023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3"/>
        <w:gridCol w:w="5011"/>
        <w:gridCol w:w="1090"/>
        <w:gridCol w:w="1090"/>
        <w:gridCol w:w="1090"/>
        <w:gridCol w:w="1234"/>
      </w:tblGrid>
      <w:tr w:rsidR="00561022" w:rsidRPr="005C3006" w:rsidTr="00561022">
        <w:trPr>
          <w:trHeight w:val="74"/>
        </w:trPr>
        <w:tc>
          <w:tcPr>
            <w:tcW w:w="5734" w:type="dxa"/>
            <w:gridSpan w:val="2"/>
            <w:vMerge w:val="restart"/>
            <w:shd w:val="clear" w:color="auto" w:fill="auto"/>
          </w:tcPr>
          <w:p w:rsidR="00561022" w:rsidRPr="005C3006" w:rsidRDefault="00561022" w:rsidP="00561022">
            <w:pPr>
              <w:jc w:val="center"/>
              <w:rPr>
                <w:b/>
                <w:sz w:val="16"/>
                <w:szCs w:val="16"/>
              </w:rPr>
            </w:pPr>
          </w:p>
          <w:p w:rsidR="00561022" w:rsidRPr="005C3006" w:rsidRDefault="00561022" w:rsidP="00561022">
            <w:pPr>
              <w:jc w:val="center"/>
              <w:rPr>
                <w:b/>
                <w:sz w:val="16"/>
                <w:szCs w:val="16"/>
              </w:rPr>
            </w:pPr>
            <w:r w:rsidRPr="005C3006">
              <w:rPr>
                <w:b/>
                <w:sz w:val="16"/>
                <w:szCs w:val="16"/>
              </w:rPr>
              <w:t>Вид цільового призначення земель</w:t>
            </w:r>
            <w:r w:rsidRPr="005C3006">
              <w:rPr>
                <w:b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4504" w:type="dxa"/>
            <w:gridSpan w:val="4"/>
            <w:shd w:val="clear" w:color="auto" w:fill="auto"/>
          </w:tcPr>
          <w:p w:rsidR="00561022" w:rsidRPr="005C3006" w:rsidRDefault="00561022" w:rsidP="00561022">
            <w:pPr>
              <w:jc w:val="center"/>
              <w:rPr>
                <w:b/>
                <w:sz w:val="16"/>
                <w:szCs w:val="16"/>
              </w:rPr>
            </w:pPr>
            <w:r w:rsidRPr="005C3006">
              <w:rPr>
                <w:b/>
                <w:sz w:val="16"/>
                <w:szCs w:val="16"/>
              </w:rPr>
              <w:t>Ставки податку</w:t>
            </w:r>
            <w:r w:rsidRPr="005C3006">
              <w:rPr>
                <w:b/>
                <w:sz w:val="16"/>
                <w:szCs w:val="16"/>
                <w:vertAlign w:val="superscript"/>
              </w:rPr>
              <w:t>4</w:t>
            </w:r>
            <w:r w:rsidRPr="005C3006">
              <w:rPr>
                <w:b/>
                <w:sz w:val="16"/>
                <w:szCs w:val="16"/>
              </w:rPr>
              <w:t xml:space="preserve"> </w:t>
            </w:r>
            <w:r w:rsidRPr="005C3006">
              <w:rPr>
                <w:b/>
                <w:sz w:val="16"/>
                <w:szCs w:val="16"/>
              </w:rPr>
              <w:br/>
              <w:t xml:space="preserve">(% нормативної грошової оцінки) </w:t>
            </w:r>
          </w:p>
        </w:tc>
      </w:tr>
      <w:tr w:rsidR="00561022" w:rsidRPr="005C3006" w:rsidTr="00561022">
        <w:trPr>
          <w:trHeight w:val="74"/>
        </w:trPr>
        <w:tc>
          <w:tcPr>
            <w:tcW w:w="5734" w:type="dxa"/>
            <w:gridSpan w:val="2"/>
            <w:vMerge/>
            <w:shd w:val="clear" w:color="auto" w:fill="auto"/>
          </w:tcPr>
          <w:p w:rsidR="00561022" w:rsidRPr="005C3006" w:rsidRDefault="00561022" w:rsidP="00561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561022" w:rsidRPr="005C3006" w:rsidRDefault="00561022" w:rsidP="00561022">
            <w:pPr>
              <w:jc w:val="center"/>
              <w:rPr>
                <w:b/>
                <w:sz w:val="16"/>
                <w:szCs w:val="16"/>
              </w:rPr>
            </w:pPr>
            <w:r w:rsidRPr="005C3006">
              <w:rPr>
                <w:b/>
                <w:sz w:val="16"/>
                <w:szCs w:val="16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561022" w:rsidRPr="005C3006" w:rsidRDefault="00561022" w:rsidP="00561022">
            <w:pPr>
              <w:jc w:val="center"/>
              <w:rPr>
                <w:b/>
                <w:sz w:val="16"/>
                <w:szCs w:val="16"/>
              </w:rPr>
            </w:pPr>
            <w:r w:rsidRPr="005C3006">
              <w:rPr>
                <w:b/>
                <w:sz w:val="16"/>
                <w:szCs w:val="16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561022" w:rsidRPr="005C3006" w:rsidTr="00561022">
        <w:trPr>
          <w:trHeight w:val="74"/>
        </w:trPr>
        <w:tc>
          <w:tcPr>
            <w:tcW w:w="723" w:type="dxa"/>
            <w:shd w:val="clear" w:color="auto" w:fill="auto"/>
          </w:tcPr>
          <w:p w:rsidR="00561022" w:rsidRPr="005C3006" w:rsidRDefault="00561022" w:rsidP="00561022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561022" w:rsidRPr="005C3006" w:rsidRDefault="00561022" w:rsidP="00561022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5C3006">
              <w:rPr>
                <w:b/>
                <w:sz w:val="16"/>
                <w:szCs w:val="16"/>
              </w:rPr>
              <w:t>Код</w:t>
            </w:r>
            <w:r w:rsidRPr="005C3006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011" w:type="dxa"/>
            <w:shd w:val="clear" w:color="auto" w:fill="auto"/>
          </w:tcPr>
          <w:p w:rsidR="00561022" w:rsidRPr="005C3006" w:rsidRDefault="00561022" w:rsidP="00561022">
            <w:pPr>
              <w:jc w:val="center"/>
              <w:rPr>
                <w:b/>
                <w:sz w:val="16"/>
                <w:szCs w:val="16"/>
              </w:rPr>
            </w:pPr>
          </w:p>
          <w:p w:rsidR="00561022" w:rsidRPr="005C3006" w:rsidRDefault="00561022" w:rsidP="00561022">
            <w:pPr>
              <w:jc w:val="center"/>
              <w:rPr>
                <w:b/>
                <w:sz w:val="16"/>
                <w:szCs w:val="16"/>
              </w:rPr>
            </w:pPr>
            <w:r w:rsidRPr="005C3006">
              <w:rPr>
                <w:b/>
                <w:sz w:val="16"/>
                <w:szCs w:val="16"/>
              </w:rPr>
              <w:t>Назва</w:t>
            </w:r>
            <w:r w:rsidRPr="005C3006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561022" w:rsidRPr="005C3006" w:rsidRDefault="00561022" w:rsidP="00561022">
            <w:pPr>
              <w:jc w:val="center"/>
              <w:rPr>
                <w:b/>
                <w:sz w:val="16"/>
                <w:szCs w:val="16"/>
              </w:rPr>
            </w:pPr>
            <w:r w:rsidRPr="005C3006">
              <w:rPr>
                <w:b/>
                <w:sz w:val="16"/>
                <w:szCs w:val="16"/>
              </w:rPr>
              <w:t>для юридич-них осіб</w:t>
            </w:r>
          </w:p>
        </w:tc>
        <w:tc>
          <w:tcPr>
            <w:tcW w:w="1090" w:type="dxa"/>
            <w:shd w:val="clear" w:color="auto" w:fill="auto"/>
          </w:tcPr>
          <w:p w:rsidR="00561022" w:rsidRPr="005C3006" w:rsidRDefault="00561022" w:rsidP="00561022">
            <w:pPr>
              <w:jc w:val="center"/>
              <w:rPr>
                <w:b/>
                <w:sz w:val="16"/>
                <w:szCs w:val="16"/>
              </w:rPr>
            </w:pPr>
            <w:r w:rsidRPr="005C3006">
              <w:rPr>
                <w:b/>
                <w:sz w:val="16"/>
                <w:szCs w:val="16"/>
              </w:rPr>
              <w:t>для фізичних осіб</w:t>
            </w:r>
          </w:p>
        </w:tc>
        <w:tc>
          <w:tcPr>
            <w:tcW w:w="1090" w:type="dxa"/>
            <w:shd w:val="clear" w:color="auto" w:fill="auto"/>
          </w:tcPr>
          <w:p w:rsidR="00561022" w:rsidRPr="005C3006" w:rsidRDefault="00561022" w:rsidP="00561022">
            <w:pPr>
              <w:jc w:val="center"/>
              <w:rPr>
                <w:b/>
                <w:sz w:val="16"/>
                <w:szCs w:val="16"/>
              </w:rPr>
            </w:pPr>
            <w:r w:rsidRPr="005C3006">
              <w:rPr>
                <w:b/>
                <w:sz w:val="16"/>
                <w:szCs w:val="16"/>
              </w:rPr>
              <w:t>для юридич-них осіб</w:t>
            </w:r>
          </w:p>
        </w:tc>
        <w:tc>
          <w:tcPr>
            <w:tcW w:w="1234" w:type="dxa"/>
            <w:shd w:val="clear" w:color="auto" w:fill="auto"/>
          </w:tcPr>
          <w:p w:rsidR="00561022" w:rsidRPr="005C3006" w:rsidRDefault="00561022" w:rsidP="00561022">
            <w:pPr>
              <w:jc w:val="center"/>
              <w:rPr>
                <w:b/>
                <w:sz w:val="16"/>
                <w:szCs w:val="16"/>
              </w:rPr>
            </w:pPr>
            <w:r w:rsidRPr="005C3006">
              <w:rPr>
                <w:b/>
                <w:sz w:val="16"/>
                <w:szCs w:val="16"/>
              </w:rPr>
              <w:t>для фізичних осіб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5C3006" w:rsidRDefault="00561022" w:rsidP="00561022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5C30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11" w:type="dxa"/>
            <w:shd w:val="clear" w:color="auto" w:fill="auto"/>
          </w:tcPr>
          <w:p w:rsidR="00561022" w:rsidRPr="005C3006" w:rsidRDefault="00561022" w:rsidP="00561022">
            <w:pPr>
              <w:jc w:val="center"/>
              <w:rPr>
                <w:b/>
                <w:sz w:val="16"/>
                <w:szCs w:val="16"/>
              </w:rPr>
            </w:pPr>
            <w:r w:rsidRPr="005C30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:rsidR="00561022" w:rsidRPr="005C3006" w:rsidRDefault="00561022" w:rsidP="00561022">
            <w:pPr>
              <w:jc w:val="center"/>
              <w:rPr>
                <w:b/>
                <w:sz w:val="16"/>
                <w:szCs w:val="16"/>
              </w:rPr>
            </w:pPr>
            <w:r w:rsidRPr="005C300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561022" w:rsidRPr="005C3006" w:rsidRDefault="00561022" w:rsidP="00561022">
            <w:pPr>
              <w:jc w:val="center"/>
              <w:rPr>
                <w:b/>
                <w:sz w:val="16"/>
                <w:szCs w:val="16"/>
              </w:rPr>
            </w:pPr>
            <w:r w:rsidRPr="005C30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561022" w:rsidRPr="005C3006" w:rsidRDefault="00561022" w:rsidP="00561022">
            <w:pPr>
              <w:jc w:val="center"/>
              <w:rPr>
                <w:b/>
                <w:sz w:val="16"/>
                <w:szCs w:val="16"/>
              </w:rPr>
            </w:pPr>
            <w:r w:rsidRPr="005C300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5C3006" w:rsidRDefault="00561022" w:rsidP="00561022">
            <w:pPr>
              <w:jc w:val="center"/>
              <w:rPr>
                <w:b/>
                <w:sz w:val="16"/>
                <w:szCs w:val="16"/>
              </w:rPr>
            </w:pPr>
            <w:r w:rsidRPr="005C3006">
              <w:rPr>
                <w:b/>
                <w:sz w:val="16"/>
                <w:szCs w:val="16"/>
              </w:rPr>
              <w:t>6</w:t>
            </w:r>
          </w:p>
        </w:tc>
      </w:tr>
      <w:tr w:rsidR="00561022" w:rsidRPr="005C3006" w:rsidTr="00D964D1">
        <w:trPr>
          <w:trHeight w:val="45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pStyle w:val="ae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  <w:lang w:val="uk-UA"/>
              </w:rPr>
              <w:t>01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pStyle w:val="ae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01.01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ведення товарного сільськогосподарського виробництва 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D964D1" w:rsidP="00D964D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964D1" w:rsidRDefault="00D964D1" w:rsidP="00D964D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964D1" w:rsidRDefault="00D964D1" w:rsidP="00D964D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964D1" w:rsidRDefault="00FF4B3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2,5</w:t>
            </w:r>
          </w:p>
        </w:tc>
      </w:tr>
      <w:tr w:rsidR="00FF4B3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FF4B32" w:rsidRPr="00D76C92" w:rsidRDefault="00FF4B32" w:rsidP="00FF4B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01.02</w:t>
            </w:r>
          </w:p>
        </w:tc>
        <w:tc>
          <w:tcPr>
            <w:tcW w:w="5011" w:type="dxa"/>
            <w:shd w:val="clear" w:color="auto" w:fill="auto"/>
          </w:tcPr>
          <w:p w:rsidR="00FF4B32" w:rsidRPr="00D76C92" w:rsidRDefault="00FF4B32" w:rsidP="00FF4B3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ведення фермерського господарства </w:t>
            </w:r>
          </w:p>
        </w:tc>
        <w:tc>
          <w:tcPr>
            <w:tcW w:w="1090" w:type="dxa"/>
            <w:shd w:val="clear" w:color="auto" w:fill="auto"/>
          </w:tcPr>
          <w:p w:rsidR="00FF4B32" w:rsidRPr="00CF7715" w:rsidRDefault="00FF4B32" w:rsidP="00FF4B3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FF4B32" w:rsidRPr="00D964D1" w:rsidRDefault="00FF4B32" w:rsidP="00FF4B3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FF4B32" w:rsidRPr="00D964D1" w:rsidRDefault="00FF4B32" w:rsidP="00FF4B3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301653">
              <w:rPr>
                <w:color w:val="000000" w:themeColor="text1"/>
                <w:sz w:val="16"/>
                <w:szCs w:val="16"/>
                <w:lang w:val="uk-UA"/>
              </w:rPr>
              <w:t>2,5</w:t>
            </w:r>
          </w:p>
        </w:tc>
      </w:tr>
      <w:tr w:rsidR="00FF4B3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FF4B32" w:rsidRPr="00D76C92" w:rsidRDefault="00FF4B32" w:rsidP="00FF4B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01.03</w:t>
            </w:r>
          </w:p>
        </w:tc>
        <w:tc>
          <w:tcPr>
            <w:tcW w:w="5011" w:type="dxa"/>
            <w:shd w:val="clear" w:color="auto" w:fill="auto"/>
          </w:tcPr>
          <w:p w:rsidR="00FF4B32" w:rsidRPr="00D76C92" w:rsidRDefault="00FF4B32" w:rsidP="00FF4B3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ведення особистого селянського господарства </w:t>
            </w:r>
          </w:p>
        </w:tc>
        <w:tc>
          <w:tcPr>
            <w:tcW w:w="1090" w:type="dxa"/>
            <w:shd w:val="clear" w:color="auto" w:fill="auto"/>
          </w:tcPr>
          <w:p w:rsidR="00FF4B32" w:rsidRPr="00CF7715" w:rsidRDefault="00FF4B32" w:rsidP="00FF4B3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FF4B32" w:rsidRPr="00D964D1" w:rsidRDefault="00FF4B32" w:rsidP="00FF4B3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1,1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2E2F50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301653">
              <w:rPr>
                <w:color w:val="000000" w:themeColor="text1"/>
                <w:sz w:val="16"/>
                <w:szCs w:val="16"/>
                <w:lang w:val="uk-UA"/>
              </w:rPr>
              <w:t>2,5</w:t>
            </w:r>
          </w:p>
        </w:tc>
      </w:tr>
      <w:tr w:rsidR="00FF4B3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FF4B32" w:rsidRPr="00D76C92" w:rsidRDefault="00FF4B32" w:rsidP="00FF4B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01.04</w:t>
            </w:r>
          </w:p>
        </w:tc>
        <w:tc>
          <w:tcPr>
            <w:tcW w:w="5011" w:type="dxa"/>
            <w:shd w:val="clear" w:color="auto" w:fill="auto"/>
          </w:tcPr>
          <w:p w:rsidR="00FF4B32" w:rsidRPr="00D76C92" w:rsidRDefault="00FF4B32" w:rsidP="00FF4B3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ведення підсобного сільського господарства </w:t>
            </w:r>
          </w:p>
        </w:tc>
        <w:tc>
          <w:tcPr>
            <w:tcW w:w="1090" w:type="dxa"/>
            <w:shd w:val="clear" w:color="auto" w:fill="auto"/>
          </w:tcPr>
          <w:p w:rsidR="00FF4B32" w:rsidRPr="00CF7715" w:rsidRDefault="00FF4B32" w:rsidP="00FF4B3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1,1</w:t>
            </w:r>
          </w:p>
        </w:tc>
        <w:tc>
          <w:tcPr>
            <w:tcW w:w="1090" w:type="dxa"/>
            <w:shd w:val="clear" w:color="auto" w:fill="auto"/>
          </w:tcPr>
          <w:p w:rsidR="00FF4B32" w:rsidRPr="00D964D1" w:rsidRDefault="00FF4B32" w:rsidP="00FF4B3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1,1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2E2F50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301653">
              <w:rPr>
                <w:color w:val="000000" w:themeColor="text1"/>
                <w:sz w:val="16"/>
                <w:szCs w:val="16"/>
                <w:lang w:val="uk-UA"/>
              </w:rPr>
              <w:t>2,5</w:t>
            </w:r>
          </w:p>
        </w:tc>
      </w:tr>
      <w:tr w:rsidR="00FF4B3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FF4B32" w:rsidRPr="00D76C92" w:rsidRDefault="00FF4B32" w:rsidP="00FF4B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01.05</w:t>
            </w:r>
          </w:p>
        </w:tc>
        <w:tc>
          <w:tcPr>
            <w:tcW w:w="5011" w:type="dxa"/>
            <w:shd w:val="clear" w:color="auto" w:fill="auto"/>
          </w:tcPr>
          <w:p w:rsidR="00FF4B32" w:rsidRPr="00D76C92" w:rsidRDefault="00FF4B32" w:rsidP="00FF4B3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індивідуального садівництва 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9E1B61">
              <w:rPr>
                <w:color w:val="000000" w:themeColor="text1"/>
                <w:sz w:val="16"/>
                <w:szCs w:val="16"/>
                <w:lang w:val="uk-UA"/>
              </w:rPr>
              <w:t>1,1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143C09">
              <w:rPr>
                <w:color w:val="000000" w:themeColor="text1"/>
                <w:sz w:val="16"/>
                <w:szCs w:val="16"/>
                <w:lang w:val="uk-UA"/>
              </w:rPr>
              <w:t>1,1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2E2F50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301653">
              <w:rPr>
                <w:color w:val="000000" w:themeColor="text1"/>
                <w:sz w:val="16"/>
                <w:szCs w:val="16"/>
                <w:lang w:val="uk-UA"/>
              </w:rPr>
              <w:t>2,5</w:t>
            </w:r>
          </w:p>
        </w:tc>
      </w:tr>
      <w:tr w:rsidR="00FF4B3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FF4B32" w:rsidRPr="00D76C92" w:rsidRDefault="00FF4B32" w:rsidP="00FF4B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01.06</w:t>
            </w:r>
          </w:p>
        </w:tc>
        <w:tc>
          <w:tcPr>
            <w:tcW w:w="5011" w:type="dxa"/>
            <w:shd w:val="clear" w:color="auto" w:fill="auto"/>
          </w:tcPr>
          <w:p w:rsidR="00FF4B32" w:rsidRPr="00D76C92" w:rsidRDefault="00FF4B32" w:rsidP="00FF4B3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колективного садівництва 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9E1B61">
              <w:rPr>
                <w:color w:val="000000" w:themeColor="text1"/>
                <w:sz w:val="16"/>
                <w:szCs w:val="16"/>
                <w:lang w:val="uk-UA"/>
              </w:rPr>
              <w:t>1,1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143C09">
              <w:rPr>
                <w:color w:val="000000" w:themeColor="text1"/>
                <w:sz w:val="16"/>
                <w:szCs w:val="16"/>
                <w:lang w:val="uk-UA"/>
              </w:rPr>
              <w:t>1,1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2E2F50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301653">
              <w:rPr>
                <w:color w:val="000000" w:themeColor="text1"/>
                <w:sz w:val="16"/>
                <w:szCs w:val="16"/>
                <w:lang w:val="uk-UA"/>
              </w:rPr>
              <w:t>2,5</w:t>
            </w:r>
          </w:p>
        </w:tc>
      </w:tr>
      <w:tr w:rsidR="00FF4B3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FF4B32" w:rsidRPr="00D76C92" w:rsidRDefault="00FF4B32" w:rsidP="00FF4B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01.07</w:t>
            </w:r>
          </w:p>
        </w:tc>
        <w:tc>
          <w:tcPr>
            <w:tcW w:w="5011" w:type="dxa"/>
            <w:shd w:val="clear" w:color="auto" w:fill="auto"/>
          </w:tcPr>
          <w:p w:rsidR="00FF4B32" w:rsidRPr="00D76C92" w:rsidRDefault="00FF4B32" w:rsidP="00FF4B3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городництва 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9E1B61">
              <w:rPr>
                <w:color w:val="000000" w:themeColor="text1"/>
                <w:sz w:val="16"/>
                <w:szCs w:val="16"/>
                <w:lang w:val="uk-UA"/>
              </w:rPr>
              <w:t>1,1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143C09">
              <w:rPr>
                <w:color w:val="000000" w:themeColor="text1"/>
                <w:sz w:val="16"/>
                <w:szCs w:val="16"/>
                <w:lang w:val="uk-UA"/>
              </w:rPr>
              <w:t>1,1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2E2F50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301653">
              <w:rPr>
                <w:color w:val="000000" w:themeColor="text1"/>
                <w:sz w:val="16"/>
                <w:szCs w:val="16"/>
                <w:lang w:val="uk-UA"/>
              </w:rPr>
              <w:t>2,5</w:t>
            </w:r>
          </w:p>
        </w:tc>
      </w:tr>
      <w:tr w:rsidR="00FF4B3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FF4B32" w:rsidRPr="00D76C92" w:rsidRDefault="00FF4B32" w:rsidP="00FF4B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01.08</w:t>
            </w:r>
          </w:p>
        </w:tc>
        <w:tc>
          <w:tcPr>
            <w:tcW w:w="5011" w:type="dxa"/>
            <w:shd w:val="clear" w:color="auto" w:fill="auto"/>
          </w:tcPr>
          <w:p w:rsidR="00FF4B32" w:rsidRPr="00D76C92" w:rsidRDefault="00FF4B32" w:rsidP="00FF4B3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сінокосіння і випасання худоби 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9E1B61">
              <w:rPr>
                <w:color w:val="000000" w:themeColor="text1"/>
                <w:sz w:val="16"/>
                <w:szCs w:val="16"/>
                <w:lang w:val="uk-UA"/>
              </w:rPr>
              <w:t>1,1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143C09">
              <w:rPr>
                <w:color w:val="000000" w:themeColor="text1"/>
                <w:sz w:val="16"/>
                <w:szCs w:val="16"/>
                <w:lang w:val="uk-UA"/>
              </w:rPr>
              <w:t>1,1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2E2F50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301653">
              <w:rPr>
                <w:color w:val="000000" w:themeColor="text1"/>
                <w:sz w:val="16"/>
                <w:szCs w:val="16"/>
                <w:lang w:val="uk-UA"/>
              </w:rPr>
              <w:t>2,5</w:t>
            </w:r>
          </w:p>
        </w:tc>
      </w:tr>
      <w:tr w:rsidR="00FF4B3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FF4B32" w:rsidRPr="00D76C92" w:rsidRDefault="00FF4B32" w:rsidP="00FF4B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01.09</w:t>
            </w:r>
          </w:p>
        </w:tc>
        <w:tc>
          <w:tcPr>
            <w:tcW w:w="5011" w:type="dxa"/>
            <w:shd w:val="clear" w:color="auto" w:fill="auto"/>
          </w:tcPr>
          <w:p w:rsidR="00FF4B32" w:rsidRPr="00D76C92" w:rsidRDefault="00FF4B32" w:rsidP="00FF4B3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дослідних і навчальних цілей 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9E1B61">
              <w:rPr>
                <w:color w:val="000000" w:themeColor="text1"/>
                <w:sz w:val="16"/>
                <w:szCs w:val="16"/>
                <w:lang w:val="uk-UA"/>
              </w:rPr>
              <w:t>1,1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143C09">
              <w:rPr>
                <w:color w:val="000000" w:themeColor="text1"/>
                <w:sz w:val="16"/>
                <w:szCs w:val="16"/>
                <w:lang w:val="uk-UA"/>
              </w:rPr>
              <w:t>1,1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2E2F50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301653">
              <w:rPr>
                <w:color w:val="000000" w:themeColor="text1"/>
                <w:sz w:val="16"/>
                <w:szCs w:val="16"/>
                <w:lang w:val="uk-UA"/>
              </w:rPr>
              <w:t>2,5</w:t>
            </w:r>
          </w:p>
        </w:tc>
      </w:tr>
      <w:tr w:rsidR="00FF4B3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FF4B32" w:rsidRPr="00D76C92" w:rsidRDefault="00FF4B32" w:rsidP="00FF4B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01.10</w:t>
            </w:r>
          </w:p>
        </w:tc>
        <w:tc>
          <w:tcPr>
            <w:tcW w:w="5011" w:type="dxa"/>
            <w:shd w:val="clear" w:color="auto" w:fill="auto"/>
          </w:tcPr>
          <w:p w:rsidR="00FF4B32" w:rsidRPr="00D76C92" w:rsidRDefault="00FF4B32" w:rsidP="00FF4B3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90" w:type="dxa"/>
            <w:shd w:val="clear" w:color="auto" w:fill="auto"/>
          </w:tcPr>
          <w:p w:rsidR="00FF4B32" w:rsidRPr="00CF7715" w:rsidRDefault="00FF4B32" w:rsidP="00FF4B3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143C09">
              <w:rPr>
                <w:color w:val="000000" w:themeColor="text1"/>
                <w:sz w:val="16"/>
                <w:szCs w:val="16"/>
                <w:lang w:val="uk-UA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FF4B32" w:rsidRPr="00D76C92" w:rsidRDefault="00FF4B32" w:rsidP="00FF4B3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301653">
              <w:rPr>
                <w:color w:val="000000" w:themeColor="text1"/>
                <w:sz w:val="16"/>
                <w:szCs w:val="16"/>
                <w:lang w:val="uk-UA"/>
              </w:rPr>
              <w:t>2,5</w:t>
            </w:r>
          </w:p>
        </w:tc>
      </w:tr>
      <w:tr w:rsidR="00FF4B3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FF4B32" w:rsidRPr="00D76C92" w:rsidRDefault="00FF4B32" w:rsidP="00FF4B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01.11</w:t>
            </w:r>
          </w:p>
        </w:tc>
        <w:tc>
          <w:tcPr>
            <w:tcW w:w="5011" w:type="dxa"/>
            <w:shd w:val="clear" w:color="auto" w:fill="auto"/>
          </w:tcPr>
          <w:p w:rsidR="00FF4B32" w:rsidRPr="00D76C92" w:rsidRDefault="00FF4B32" w:rsidP="00FF4B3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надання послуг у сільському господарстві </w:t>
            </w:r>
          </w:p>
        </w:tc>
        <w:tc>
          <w:tcPr>
            <w:tcW w:w="1090" w:type="dxa"/>
            <w:shd w:val="clear" w:color="auto" w:fill="auto"/>
          </w:tcPr>
          <w:p w:rsidR="00FF4B32" w:rsidRPr="00CF7715" w:rsidRDefault="00FF4B32" w:rsidP="00FF4B3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1,1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143C09">
              <w:rPr>
                <w:color w:val="000000" w:themeColor="text1"/>
                <w:sz w:val="16"/>
                <w:szCs w:val="16"/>
                <w:lang w:val="uk-UA"/>
              </w:rPr>
              <w:t>1,1</w:t>
            </w:r>
          </w:p>
        </w:tc>
        <w:tc>
          <w:tcPr>
            <w:tcW w:w="1090" w:type="dxa"/>
            <w:shd w:val="clear" w:color="auto" w:fill="auto"/>
          </w:tcPr>
          <w:p w:rsidR="00FF4B32" w:rsidRPr="00D76C92" w:rsidRDefault="00FF4B32" w:rsidP="00FF4B3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301653">
              <w:rPr>
                <w:color w:val="000000" w:themeColor="text1"/>
                <w:sz w:val="16"/>
                <w:szCs w:val="16"/>
                <w:lang w:val="uk-UA"/>
              </w:rPr>
              <w:t>2,5</w:t>
            </w:r>
          </w:p>
        </w:tc>
      </w:tr>
      <w:tr w:rsidR="00FF4B3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FF4B32" w:rsidRPr="00D76C92" w:rsidRDefault="00FF4B32" w:rsidP="00FF4B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01.12</w:t>
            </w:r>
          </w:p>
        </w:tc>
        <w:tc>
          <w:tcPr>
            <w:tcW w:w="5011" w:type="dxa"/>
            <w:shd w:val="clear" w:color="auto" w:fill="auto"/>
          </w:tcPr>
          <w:p w:rsidR="00FF4B32" w:rsidRPr="00D76C92" w:rsidRDefault="00FF4B32" w:rsidP="00FF4B3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90" w:type="dxa"/>
            <w:shd w:val="clear" w:color="auto" w:fill="auto"/>
          </w:tcPr>
          <w:p w:rsidR="00FF4B32" w:rsidRPr="00CF7715" w:rsidRDefault="00FF4B32" w:rsidP="00FF4B3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143C09">
              <w:rPr>
                <w:color w:val="000000" w:themeColor="text1"/>
                <w:sz w:val="16"/>
                <w:szCs w:val="16"/>
                <w:lang w:val="uk-UA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FF4B32" w:rsidRPr="00D76C92" w:rsidRDefault="00FF4B32" w:rsidP="00FF4B3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301653">
              <w:rPr>
                <w:color w:val="000000" w:themeColor="text1"/>
                <w:sz w:val="16"/>
                <w:szCs w:val="16"/>
                <w:lang w:val="uk-UA"/>
              </w:rPr>
              <w:t>2,5</w:t>
            </w:r>
          </w:p>
        </w:tc>
      </w:tr>
      <w:tr w:rsidR="00FF4B3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FF4B32" w:rsidRPr="00D76C92" w:rsidRDefault="00FF4B32" w:rsidP="00FF4B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01.13</w:t>
            </w:r>
          </w:p>
        </w:tc>
        <w:tc>
          <w:tcPr>
            <w:tcW w:w="5011" w:type="dxa"/>
            <w:shd w:val="clear" w:color="auto" w:fill="auto"/>
          </w:tcPr>
          <w:p w:rsidR="00FF4B32" w:rsidRPr="00D76C92" w:rsidRDefault="00FF4B32" w:rsidP="00FF4B3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іншого сільськогосподарського призначення  </w:t>
            </w:r>
          </w:p>
        </w:tc>
        <w:tc>
          <w:tcPr>
            <w:tcW w:w="1090" w:type="dxa"/>
            <w:shd w:val="clear" w:color="auto" w:fill="auto"/>
          </w:tcPr>
          <w:p w:rsidR="00FF4B32" w:rsidRPr="00CF7715" w:rsidRDefault="00FF4B32" w:rsidP="00FF4B3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143C09">
              <w:rPr>
                <w:color w:val="000000" w:themeColor="text1"/>
                <w:sz w:val="16"/>
                <w:szCs w:val="16"/>
                <w:lang w:val="uk-UA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FF4B32" w:rsidRPr="00D76C92" w:rsidRDefault="00FF4B32" w:rsidP="00FF4B3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FF4B32" w:rsidRDefault="00FF4B32" w:rsidP="00FF4B32">
            <w:pPr>
              <w:jc w:val="center"/>
            </w:pPr>
            <w:r w:rsidRPr="00301653">
              <w:rPr>
                <w:color w:val="000000" w:themeColor="text1"/>
                <w:sz w:val="16"/>
                <w:szCs w:val="16"/>
                <w:lang w:val="uk-UA"/>
              </w:rPr>
              <w:t>2,5</w:t>
            </w:r>
          </w:p>
        </w:tc>
      </w:tr>
      <w:tr w:rsidR="00D964D1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D964D1" w:rsidRPr="00D76C92" w:rsidRDefault="00D964D1" w:rsidP="00D964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01.14</w:t>
            </w:r>
          </w:p>
        </w:tc>
        <w:tc>
          <w:tcPr>
            <w:tcW w:w="5011" w:type="dxa"/>
            <w:shd w:val="clear" w:color="auto" w:fill="auto"/>
          </w:tcPr>
          <w:p w:rsidR="00D964D1" w:rsidRPr="00D76C92" w:rsidRDefault="00D964D1" w:rsidP="00D964D1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D964D1" w:rsidRPr="00CF7715" w:rsidRDefault="00D964D1" w:rsidP="00D964D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1,1</w:t>
            </w:r>
          </w:p>
        </w:tc>
        <w:tc>
          <w:tcPr>
            <w:tcW w:w="1090" w:type="dxa"/>
            <w:shd w:val="clear" w:color="auto" w:fill="auto"/>
          </w:tcPr>
          <w:p w:rsidR="00D964D1" w:rsidRDefault="00D964D1" w:rsidP="00D964D1">
            <w:pPr>
              <w:jc w:val="center"/>
            </w:pPr>
            <w:r w:rsidRPr="00143C09">
              <w:rPr>
                <w:color w:val="000000" w:themeColor="text1"/>
                <w:sz w:val="16"/>
                <w:szCs w:val="16"/>
                <w:lang w:val="uk-UA"/>
              </w:rPr>
              <w:t>1,1</w:t>
            </w:r>
          </w:p>
        </w:tc>
        <w:tc>
          <w:tcPr>
            <w:tcW w:w="1090" w:type="dxa"/>
            <w:shd w:val="clear" w:color="auto" w:fill="auto"/>
          </w:tcPr>
          <w:p w:rsidR="00D964D1" w:rsidRPr="00D76C92" w:rsidRDefault="00D964D1" w:rsidP="00D964D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D964D1" w:rsidRDefault="00FF4B32" w:rsidP="00FF4B32">
            <w:pPr>
              <w:jc w:val="center"/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2,5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pStyle w:val="ae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  <w:lang w:val="uk-UA"/>
              </w:rPr>
              <w:t>02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pStyle w:val="ae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Землі житлової забудови 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222AF6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222AF6" w:rsidRPr="00D76C92" w:rsidRDefault="00222AF6" w:rsidP="00222A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02.01</w:t>
            </w:r>
          </w:p>
        </w:tc>
        <w:tc>
          <w:tcPr>
            <w:tcW w:w="5011" w:type="dxa"/>
            <w:shd w:val="clear" w:color="auto" w:fill="auto"/>
          </w:tcPr>
          <w:p w:rsidR="00222AF6" w:rsidRPr="00D76C92" w:rsidRDefault="00222AF6" w:rsidP="00222AF6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90" w:type="dxa"/>
            <w:shd w:val="clear" w:color="auto" w:fill="auto"/>
          </w:tcPr>
          <w:p w:rsidR="00222AF6" w:rsidRPr="00D76C92" w:rsidRDefault="00222AF6" w:rsidP="00222AF6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1,0</w:t>
            </w:r>
          </w:p>
        </w:tc>
        <w:tc>
          <w:tcPr>
            <w:tcW w:w="1090" w:type="dxa"/>
            <w:shd w:val="clear" w:color="auto" w:fill="auto"/>
          </w:tcPr>
          <w:p w:rsidR="00222AF6" w:rsidRPr="00D76C92" w:rsidRDefault="00222AF6" w:rsidP="00222AF6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08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E64B4E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D224E8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222AF6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222AF6" w:rsidRPr="00D76C92" w:rsidRDefault="00222AF6" w:rsidP="00222A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02.02</w:t>
            </w:r>
          </w:p>
        </w:tc>
        <w:tc>
          <w:tcPr>
            <w:tcW w:w="5011" w:type="dxa"/>
            <w:shd w:val="clear" w:color="auto" w:fill="auto"/>
          </w:tcPr>
          <w:p w:rsidR="00222AF6" w:rsidRPr="00D76C92" w:rsidRDefault="00222AF6" w:rsidP="00222AF6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колективного житлового будівництва 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E1025D">
              <w:rPr>
                <w:color w:val="000000" w:themeColor="text1"/>
                <w:sz w:val="16"/>
                <w:szCs w:val="16"/>
                <w:lang w:val="uk-UA"/>
              </w:rPr>
              <w:t>1,0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5D4F37">
              <w:rPr>
                <w:color w:val="000000" w:themeColor="text1"/>
                <w:sz w:val="16"/>
                <w:szCs w:val="16"/>
              </w:rPr>
              <w:t>0,</w:t>
            </w:r>
            <w:r w:rsidRPr="005D4F37">
              <w:rPr>
                <w:color w:val="000000" w:themeColor="text1"/>
                <w:sz w:val="16"/>
                <w:szCs w:val="16"/>
                <w:lang w:val="uk-UA"/>
              </w:rPr>
              <w:t>08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E64B4E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D224E8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222AF6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222AF6" w:rsidRPr="00D76C92" w:rsidRDefault="00222AF6" w:rsidP="00222A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02.03</w:t>
            </w:r>
          </w:p>
        </w:tc>
        <w:tc>
          <w:tcPr>
            <w:tcW w:w="5011" w:type="dxa"/>
            <w:shd w:val="clear" w:color="auto" w:fill="auto"/>
          </w:tcPr>
          <w:p w:rsidR="00222AF6" w:rsidRPr="00D76C92" w:rsidRDefault="00222AF6" w:rsidP="00222AF6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E1025D">
              <w:rPr>
                <w:color w:val="000000" w:themeColor="text1"/>
                <w:sz w:val="16"/>
                <w:szCs w:val="16"/>
                <w:lang w:val="uk-UA"/>
              </w:rPr>
              <w:t>1,0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5D4F37">
              <w:rPr>
                <w:color w:val="000000" w:themeColor="text1"/>
                <w:sz w:val="16"/>
                <w:szCs w:val="16"/>
              </w:rPr>
              <w:t>0,</w:t>
            </w:r>
            <w:r w:rsidRPr="005D4F37">
              <w:rPr>
                <w:color w:val="000000" w:themeColor="text1"/>
                <w:sz w:val="16"/>
                <w:szCs w:val="16"/>
                <w:lang w:val="uk-UA"/>
              </w:rPr>
              <w:t>08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E64B4E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D224E8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222AF6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222AF6" w:rsidRPr="00D76C92" w:rsidRDefault="00222AF6" w:rsidP="00222A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02.04</w:t>
            </w:r>
          </w:p>
        </w:tc>
        <w:tc>
          <w:tcPr>
            <w:tcW w:w="5011" w:type="dxa"/>
            <w:shd w:val="clear" w:color="auto" w:fill="auto"/>
          </w:tcPr>
          <w:p w:rsidR="00222AF6" w:rsidRPr="00D76C92" w:rsidRDefault="00222AF6" w:rsidP="00222AF6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E1025D">
              <w:rPr>
                <w:color w:val="000000" w:themeColor="text1"/>
                <w:sz w:val="16"/>
                <w:szCs w:val="16"/>
                <w:lang w:val="uk-UA"/>
              </w:rPr>
              <w:t>1,0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5D4F37">
              <w:rPr>
                <w:color w:val="000000" w:themeColor="text1"/>
                <w:sz w:val="16"/>
                <w:szCs w:val="16"/>
              </w:rPr>
              <w:t>0,</w:t>
            </w:r>
            <w:r w:rsidRPr="005D4F37">
              <w:rPr>
                <w:color w:val="000000" w:themeColor="text1"/>
                <w:sz w:val="16"/>
                <w:szCs w:val="16"/>
                <w:lang w:val="uk-UA"/>
              </w:rPr>
              <w:t>08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E64B4E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D224E8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222AF6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222AF6" w:rsidRPr="00D76C92" w:rsidRDefault="00222AF6" w:rsidP="00222A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02.05</w:t>
            </w:r>
          </w:p>
        </w:tc>
        <w:tc>
          <w:tcPr>
            <w:tcW w:w="5011" w:type="dxa"/>
            <w:shd w:val="clear" w:color="auto" w:fill="auto"/>
          </w:tcPr>
          <w:p w:rsidR="00222AF6" w:rsidRPr="00D76C92" w:rsidRDefault="00222AF6" w:rsidP="00222AF6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індивідуальних гаражів  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E1025D">
              <w:rPr>
                <w:color w:val="000000" w:themeColor="text1"/>
                <w:sz w:val="16"/>
                <w:szCs w:val="16"/>
                <w:lang w:val="uk-UA"/>
              </w:rPr>
              <w:t>1,0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5D4F37">
              <w:rPr>
                <w:color w:val="000000" w:themeColor="text1"/>
                <w:sz w:val="16"/>
                <w:szCs w:val="16"/>
              </w:rPr>
              <w:t>0,</w:t>
            </w:r>
            <w:r w:rsidRPr="005D4F37">
              <w:rPr>
                <w:color w:val="000000" w:themeColor="text1"/>
                <w:sz w:val="16"/>
                <w:szCs w:val="16"/>
                <w:lang w:val="uk-UA"/>
              </w:rPr>
              <w:t>08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E64B4E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D224E8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222AF6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222AF6" w:rsidRPr="00D76C92" w:rsidRDefault="00222AF6" w:rsidP="00222A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02.06</w:t>
            </w:r>
          </w:p>
        </w:tc>
        <w:tc>
          <w:tcPr>
            <w:tcW w:w="5011" w:type="dxa"/>
            <w:shd w:val="clear" w:color="auto" w:fill="auto"/>
          </w:tcPr>
          <w:p w:rsidR="00222AF6" w:rsidRPr="00D76C92" w:rsidRDefault="00222AF6" w:rsidP="00222AF6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колективного гаражного будівництва 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E1025D">
              <w:rPr>
                <w:color w:val="000000" w:themeColor="text1"/>
                <w:sz w:val="16"/>
                <w:szCs w:val="16"/>
                <w:lang w:val="uk-UA"/>
              </w:rPr>
              <w:t>1,0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5D4F37">
              <w:rPr>
                <w:color w:val="000000" w:themeColor="text1"/>
                <w:sz w:val="16"/>
                <w:szCs w:val="16"/>
              </w:rPr>
              <w:t>0,</w:t>
            </w:r>
            <w:r w:rsidRPr="005D4F37">
              <w:rPr>
                <w:color w:val="000000" w:themeColor="text1"/>
                <w:sz w:val="16"/>
                <w:szCs w:val="16"/>
                <w:lang w:val="uk-UA"/>
              </w:rPr>
              <w:t>08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E64B4E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D224E8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222AF6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222AF6" w:rsidRPr="00D76C92" w:rsidRDefault="00222AF6" w:rsidP="00222A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02.07</w:t>
            </w:r>
          </w:p>
        </w:tc>
        <w:tc>
          <w:tcPr>
            <w:tcW w:w="5011" w:type="dxa"/>
            <w:shd w:val="clear" w:color="auto" w:fill="auto"/>
          </w:tcPr>
          <w:p w:rsidR="00222AF6" w:rsidRPr="00D76C92" w:rsidRDefault="00222AF6" w:rsidP="00222AF6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іншої житлової забудови  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E1025D">
              <w:rPr>
                <w:color w:val="000000" w:themeColor="text1"/>
                <w:sz w:val="16"/>
                <w:szCs w:val="16"/>
                <w:lang w:val="uk-UA"/>
              </w:rPr>
              <w:t>1,0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5D4F37">
              <w:rPr>
                <w:color w:val="000000" w:themeColor="text1"/>
                <w:sz w:val="16"/>
                <w:szCs w:val="16"/>
              </w:rPr>
              <w:t>0,</w:t>
            </w:r>
            <w:r w:rsidRPr="005D4F37">
              <w:rPr>
                <w:color w:val="000000" w:themeColor="text1"/>
                <w:sz w:val="16"/>
                <w:szCs w:val="16"/>
                <w:lang w:val="uk-UA"/>
              </w:rPr>
              <w:t>08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E64B4E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D224E8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222AF6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222AF6" w:rsidRPr="00D76C92" w:rsidRDefault="00222AF6" w:rsidP="00222A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02.08</w:t>
            </w:r>
          </w:p>
        </w:tc>
        <w:tc>
          <w:tcPr>
            <w:tcW w:w="5011" w:type="dxa"/>
            <w:shd w:val="clear" w:color="auto" w:fill="auto"/>
          </w:tcPr>
          <w:p w:rsidR="00222AF6" w:rsidRPr="00D76C92" w:rsidRDefault="00222AF6" w:rsidP="00222AF6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E1025D">
              <w:rPr>
                <w:color w:val="000000" w:themeColor="text1"/>
                <w:sz w:val="16"/>
                <w:szCs w:val="16"/>
                <w:lang w:val="uk-UA"/>
              </w:rPr>
              <w:t>1,0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5D4F37">
              <w:rPr>
                <w:color w:val="000000" w:themeColor="text1"/>
                <w:sz w:val="16"/>
                <w:szCs w:val="16"/>
              </w:rPr>
              <w:t>0,</w:t>
            </w:r>
            <w:r w:rsidRPr="005D4F37">
              <w:rPr>
                <w:color w:val="000000" w:themeColor="text1"/>
                <w:sz w:val="16"/>
                <w:szCs w:val="16"/>
                <w:lang w:val="uk-UA"/>
              </w:rPr>
              <w:t>08</w:t>
            </w:r>
          </w:p>
        </w:tc>
        <w:tc>
          <w:tcPr>
            <w:tcW w:w="1090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E64B4E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222AF6" w:rsidRDefault="00222AF6" w:rsidP="00222AF6">
            <w:pPr>
              <w:jc w:val="center"/>
            </w:pPr>
            <w:r w:rsidRPr="00D224E8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pStyle w:val="ae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  <w:lang w:val="uk-UA"/>
              </w:rPr>
              <w:t>03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pStyle w:val="ae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Землі громадської забудови 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lastRenderedPageBreak/>
              <w:t>03.01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1.0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03.02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обслуговування будівель закладів</w:t>
            </w:r>
            <w:r w:rsidRPr="00D76C92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76C92">
              <w:rPr>
                <w:color w:val="000000" w:themeColor="text1"/>
                <w:sz w:val="16"/>
                <w:szCs w:val="16"/>
              </w:rPr>
              <w:t>освіти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03.03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03.04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03.05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03.06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03.07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обслуговування будівель торгівлі</w:t>
            </w:r>
          </w:p>
        </w:tc>
        <w:tc>
          <w:tcPr>
            <w:tcW w:w="1090" w:type="dxa"/>
            <w:shd w:val="clear" w:color="auto" w:fill="auto"/>
          </w:tcPr>
          <w:p w:rsidR="00561022" w:rsidRPr="00FF4B32" w:rsidRDefault="00FF4B3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2,0</w:t>
            </w:r>
          </w:p>
        </w:tc>
        <w:tc>
          <w:tcPr>
            <w:tcW w:w="1090" w:type="dxa"/>
            <w:shd w:val="clear" w:color="auto" w:fill="auto"/>
          </w:tcPr>
          <w:p w:rsidR="00561022" w:rsidRPr="00FF4B32" w:rsidRDefault="00FF4B3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2,0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03.0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8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обслуговування будівель торгівлі 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 xml:space="preserve"> нафтопродуктами, скрапленим та стислим газом для автотраспорту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454438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2,0</w:t>
            </w:r>
            <w:bookmarkStart w:id="0" w:name="_GoBack"/>
            <w:bookmarkEnd w:id="0"/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</w:t>
            </w:r>
            <w:r w:rsidR="00454438"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03.0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9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 w:rsidR="002C5E2B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 w:rsidR="002C5E2B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03.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10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 w:rsidR="002C5E2B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 w:rsidR="002C5E2B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03.1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03.1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03.1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03.1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03.1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постійної діяльності органів МНС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03.1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6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03.1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цілей підрозділів 03.01 - 03.1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6</w:t>
            </w:r>
            <w:r w:rsidRPr="00D76C92">
              <w:rPr>
                <w:color w:val="000000" w:themeColor="text1"/>
                <w:sz w:val="16"/>
                <w:szCs w:val="16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pStyle w:val="ae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  <w:lang w:val="uk-UA"/>
              </w:rPr>
              <w:t>04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pStyle w:val="ae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04.01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збереження та використання біосферних заповідників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04.02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збереження та використання природних заповідників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04.03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04.04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збереження та використання ботанічних садів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04.05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збереження та використання зоологічних парків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04.06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збереження та використання дендрологічних парків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04.07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04.08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збереження та використання заказників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04.09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збереження та використання заповідних урочищ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04.10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збереження та використання пам'яток природи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04.11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pStyle w:val="ae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  <w:lang w:val="uk-UA"/>
              </w:rPr>
              <w:t>05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pStyle w:val="ae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Землі іншого природоохоронного призначення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pStyle w:val="ae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  <w:lang w:val="uk-UA"/>
              </w:rPr>
              <w:t>06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pStyle w:val="ae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Землі оздоровчого призначення 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06.01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06.02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розробки родовищ природних лікувальних ресурсів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06.03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інших оздоровчих цілей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06.04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pStyle w:val="ae"/>
              <w:ind w:right="-108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07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pStyle w:val="ae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07.01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07.02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07.03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індивідуального дачного будівництва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07.04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колективного дачного будівництва 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07.05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pStyle w:val="ae"/>
              <w:ind w:right="-108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08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pStyle w:val="ae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08.01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забезпечення охорони об'єктів культурної спадщини 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08.02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обслуговування музейних закладів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08.03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іншого історико-культурного призначення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08.04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pStyle w:val="ae"/>
              <w:ind w:right="-108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09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</w:rPr>
              <w:t>Землі лісогосподарського призначення</w:t>
            </w:r>
            <w:r w:rsidRPr="00D76C9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09.01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ведення лісового господарства і пов'язаних з ним послуг 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0,1</w:t>
            </w:r>
          </w:p>
        </w:tc>
        <w:tc>
          <w:tcPr>
            <w:tcW w:w="1090" w:type="dxa"/>
            <w:shd w:val="clear" w:color="auto" w:fill="auto"/>
          </w:tcPr>
          <w:p w:rsidR="00561022" w:rsidRDefault="00561022" w:rsidP="00561022">
            <w:pPr>
              <w:jc w:val="center"/>
            </w:pPr>
            <w:r w:rsidRPr="006A227F">
              <w:rPr>
                <w:color w:val="000000" w:themeColor="text1"/>
                <w:sz w:val="16"/>
                <w:szCs w:val="16"/>
                <w:lang w:val="uk-UA"/>
              </w:rPr>
              <w:t>0,1</w:t>
            </w:r>
          </w:p>
        </w:tc>
        <w:tc>
          <w:tcPr>
            <w:tcW w:w="1090" w:type="dxa"/>
            <w:shd w:val="clear" w:color="auto" w:fill="auto"/>
          </w:tcPr>
          <w:p w:rsidR="00561022" w:rsidRDefault="00561022" w:rsidP="00561022">
            <w:pPr>
              <w:jc w:val="center"/>
            </w:pPr>
            <w:r w:rsidRPr="006A227F">
              <w:rPr>
                <w:color w:val="000000" w:themeColor="text1"/>
                <w:sz w:val="16"/>
                <w:szCs w:val="16"/>
                <w:lang w:val="uk-UA"/>
              </w:rPr>
              <w:t>0,1</w:t>
            </w:r>
          </w:p>
        </w:tc>
        <w:tc>
          <w:tcPr>
            <w:tcW w:w="1234" w:type="dxa"/>
            <w:shd w:val="clear" w:color="auto" w:fill="auto"/>
          </w:tcPr>
          <w:p w:rsidR="00561022" w:rsidRDefault="00561022" w:rsidP="00561022">
            <w:pPr>
              <w:jc w:val="center"/>
            </w:pPr>
            <w:r w:rsidRPr="006A227F">
              <w:rPr>
                <w:color w:val="000000" w:themeColor="text1"/>
                <w:sz w:val="16"/>
                <w:szCs w:val="16"/>
                <w:lang w:val="uk-UA"/>
              </w:rPr>
              <w:t>0,1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09.02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іншого лісогосподарського призначення  </w:t>
            </w:r>
          </w:p>
        </w:tc>
        <w:tc>
          <w:tcPr>
            <w:tcW w:w="1090" w:type="dxa"/>
            <w:shd w:val="clear" w:color="auto" w:fill="auto"/>
          </w:tcPr>
          <w:p w:rsidR="00561022" w:rsidRDefault="00561022" w:rsidP="00561022">
            <w:pPr>
              <w:jc w:val="center"/>
            </w:pPr>
            <w:r w:rsidRPr="004A4D07">
              <w:rPr>
                <w:color w:val="000000" w:themeColor="text1"/>
                <w:sz w:val="16"/>
                <w:szCs w:val="16"/>
                <w:lang w:val="uk-UA"/>
              </w:rPr>
              <w:t>0,1</w:t>
            </w:r>
          </w:p>
        </w:tc>
        <w:tc>
          <w:tcPr>
            <w:tcW w:w="1090" w:type="dxa"/>
            <w:shd w:val="clear" w:color="auto" w:fill="auto"/>
          </w:tcPr>
          <w:p w:rsidR="00561022" w:rsidRDefault="00561022" w:rsidP="00561022">
            <w:pPr>
              <w:jc w:val="center"/>
            </w:pPr>
            <w:r w:rsidRPr="006A227F">
              <w:rPr>
                <w:color w:val="000000" w:themeColor="text1"/>
                <w:sz w:val="16"/>
                <w:szCs w:val="16"/>
                <w:lang w:val="uk-UA"/>
              </w:rPr>
              <w:t>0,1</w:t>
            </w:r>
          </w:p>
        </w:tc>
        <w:tc>
          <w:tcPr>
            <w:tcW w:w="1090" w:type="dxa"/>
            <w:shd w:val="clear" w:color="auto" w:fill="auto"/>
          </w:tcPr>
          <w:p w:rsidR="00561022" w:rsidRDefault="00561022" w:rsidP="00561022">
            <w:pPr>
              <w:jc w:val="center"/>
            </w:pPr>
            <w:r w:rsidRPr="006A227F">
              <w:rPr>
                <w:color w:val="000000" w:themeColor="text1"/>
                <w:sz w:val="16"/>
                <w:szCs w:val="16"/>
                <w:lang w:val="uk-UA"/>
              </w:rPr>
              <w:t>0,1</w:t>
            </w:r>
          </w:p>
        </w:tc>
        <w:tc>
          <w:tcPr>
            <w:tcW w:w="1234" w:type="dxa"/>
            <w:shd w:val="clear" w:color="auto" w:fill="auto"/>
          </w:tcPr>
          <w:p w:rsidR="00561022" w:rsidRDefault="00561022" w:rsidP="00561022">
            <w:pPr>
              <w:jc w:val="center"/>
            </w:pPr>
            <w:r w:rsidRPr="006A227F">
              <w:rPr>
                <w:color w:val="000000" w:themeColor="text1"/>
                <w:sz w:val="16"/>
                <w:szCs w:val="16"/>
                <w:lang w:val="uk-UA"/>
              </w:rPr>
              <w:t>0,1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09.03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561022" w:rsidRDefault="00561022" w:rsidP="00561022">
            <w:pPr>
              <w:jc w:val="center"/>
            </w:pPr>
            <w:r w:rsidRPr="004A4D07">
              <w:rPr>
                <w:color w:val="000000" w:themeColor="text1"/>
                <w:sz w:val="16"/>
                <w:szCs w:val="16"/>
                <w:lang w:val="uk-UA"/>
              </w:rPr>
              <w:t>0,1</w:t>
            </w:r>
          </w:p>
        </w:tc>
        <w:tc>
          <w:tcPr>
            <w:tcW w:w="1090" w:type="dxa"/>
            <w:shd w:val="clear" w:color="auto" w:fill="auto"/>
          </w:tcPr>
          <w:p w:rsidR="00561022" w:rsidRDefault="00561022" w:rsidP="00561022">
            <w:pPr>
              <w:jc w:val="center"/>
            </w:pPr>
            <w:r w:rsidRPr="006A227F">
              <w:rPr>
                <w:color w:val="000000" w:themeColor="text1"/>
                <w:sz w:val="16"/>
                <w:szCs w:val="16"/>
                <w:lang w:val="uk-UA"/>
              </w:rPr>
              <w:t>0,1</w:t>
            </w:r>
          </w:p>
        </w:tc>
        <w:tc>
          <w:tcPr>
            <w:tcW w:w="1090" w:type="dxa"/>
            <w:shd w:val="clear" w:color="auto" w:fill="auto"/>
          </w:tcPr>
          <w:p w:rsidR="00561022" w:rsidRDefault="00561022" w:rsidP="00561022">
            <w:pPr>
              <w:jc w:val="center"/>
            </w:pPr>
            <w:r w:rsidRPr="006A227F">
              <w:rPr>
                <w:color w:val="000000" w:themeColor="text1"/>
                <w:sz w:val="16"/>
                <w:szCs w:val="16"/>
                <w:lang w:val="uk-UA"/>
              </w:rPr>
              <w:t>0,1</w:t>
            </w:r>
          </w:p>
        </w:tc>
        <w:tc>
          <w:tcPr>
            <w:tcW w:w="1234" w:type="dxa"/>
            <w:shd w:val="clear" w:color="auto" w:fill="auto"/>
          </w:tcPr>
          <w:p w:rsidR="00561022" w:rsidRDefault="00561022" w:rsidP="00561022">
            <w:pPr>
              <w:jc w:val="center"/>
            </w:pPr>
            <w:r w:rsidRPr="006A227F">
              <w:rPr>
                <w:color w:val="000000" w:themeColor="text1"/>
                <w:sz w:val="16"/>
                <w:szCs w:val="16"/>
                <w:lang w:val="uk-UA"/>
              </w:rPr>
              <w:t>0,1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pStyle w:val="ae"/>
              <w:ind w:right="-108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10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pStyle w:val="ae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Землі водного фонду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10.01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експлуатації та догляду за водними об'єктами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10.02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10.03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експлуатації та догляду за смугами відведення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10.04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lastRenderedPageBreak/>
              <w:t>10.05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догляду за береговими смугами водних шляхів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10.06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сінокосіння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10.07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рибогосподарських потреб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10.08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10.09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проведення науково-дослідних робіт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10.10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10.11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10.12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pStyle w:val="ae"/>
              <w:ind w:right="-108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11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pStyle w:val="ae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Землі промисловості 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11.01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</w:t>
            </w:r>
            <w:r w:rsidR="002C5E2B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</w:t>
            </w:r>
            <w:r w:rsidR="002C5E2B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11.02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</w:t>
            </w:r>
            <w:r w:rsidR="002C5E2B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</w:t>
            </w:r>
            <w:r w:rsidR="002C5E2B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11.03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</w:t>
            </w:r>
            <w:r w:rsidR="002C5E2B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</w:t>
            </w:r>
            <w:r w:rsidR="002C5E2B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11.04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</w:t>
            </w:r>
            <w:r w:rsidR="002C5E2B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</w:t>
            </w:r>
            <w:r w:rsidR="002C5E2B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47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11.05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</w:t>
            </w:r>
            <w:r w:rsidR="002C5E2B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561022" w:rsidRPr="00CF7715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</w:t>
            </w:r>
            <w:r w:rsidR="002C5E2B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</w:rPr>
              <w:t xml:space="preserve">Землі транспорту 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12.01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12.02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12.03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12.04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12.05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12.06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12.07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12.08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12.09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12.10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</w:rPr>
              <w:t>Землі зв'язку</w:t>
            </w:r>
            <w:r w:rsidRPr="00D76C9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13.01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експлуатації об'єктів і споруд телекомунікацій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0,6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0,6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13.02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</w:t>
            </w:r>
            <w:r w:rsidRPr="00D76C92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76C92">
              <w:rPr>
                <w:color w:val="000000" w:themeColor="text1"/>
                <w:sz w:val="16"/>
                <w:szCs w:val="16"/>
              </w:rPr>
              <w:t>експлуатації будівель та споруд об'єктів поштового зв'язку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13.03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</w:t>
            </w:r>
            <w:r w:rsidRPr="00D76C92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76C92">
              <w:rPr>
                <w:color w:val="000000" w:themeColor="text1"/>
                <w:sz w:val="16"/>
                <w:szCs w:val="16"/>
              </w:rPr>
              <w:t>експлуатації інших технічних засобів зв'язку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13.04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</w:rPr>
              <w:t xml:space="preserve">Землі енергетики 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14.01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14.02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14.03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</w:rPr>
              <w:t xml:space="preserve">Землі оборони 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15.01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постійної діяльності Збройних Сил України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15.02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постійної діяльності внутрішніх військ МВС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15.03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15.04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15.05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15.06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561022" w:rsidRPr="005C3006" w:rsidTr="00561022">
        <w:trPr>
          <w:trHeight w:val="248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15.07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15.08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</w:rPr>
              <w:t xml:space="preserve">Землі запасу 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</w:rPr>
              <w:t>Землі резервного фонду</w:t>
            </w:r>
            <w:r w:rsidRPr="00D76C9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</w:rPr>
              <w:t xml:space="preserve">Землі загального користування 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0,3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0,3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561022" w:rsidRPr="005C3006" w:rsidTr="00561022">
        <w:trPr>
          <w:trHeight w:val="87"/>
        </w:trPr>
        <w:tc>
          <w:tcPr>
            <w:tcW w:w="723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</w:rPr>
              <w:lastRenderedPageBreak/>
              <w:t>19</w:t>
            </w:r>
          </w:p>
        </w:tc>
        <w:tc>
          <w:tcPr>
            <w:tcW w:w="5011" w:type="dxa"/>
            <w:shd w:val="clear" w:color="auto" w:fill="auto"/>
          </w:tcPr>
          <w:p w:rsidR="00561022" w:rsidRPr="00D76C92" w:rsidRDefault="00561022" w:rsidP="0056102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61022" w:rsidRPr="00D76C92" w:rsidRDefault="00561022" w:rsidP="00561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6C92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135E86" w:rsidRDefault="00135E86" w:rsidP="00135E86">
      <w:pPr>
        <w:pStyle w:val="ShapkaDocumentu"/>
        <w:ind w:left="0"/>
        <w:jc w:val="left"/>
        <w:rPr>
          <w:rFonts w:ascii="Times New Roman" w:hAnsi="Times New Roman"/>
          <w:sz w:val="24"/>
          <w:szCs w:val="24"/>
        </w:rPr>
      </w:pPr>
    </w:p>
    <w:p w:rsidR="00135E86" w:rsidRDefault="00135E86" w:rsidP="00314B45">
      <w:pPr>
        <w:pStyle w:val="ShapkaDocumentu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314B45" w:rsidRDefault="003A48FA" w:rsidP="00314B45">
      <w:pPr>
        <w:pStyle w:val="ShapkaDocumentu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Сільський   голова                                                                                         Тетяна ГОНЧАРУК</w:t>
      </w:r>
    </w:p>
    <w:p w:rsidR="00135E86" w:rsidRDefault="00135E86" w:rsidP="00135E86">
      <w:pPr>
        <w:pStyle w:val="ShapkaDocumentu"/>
        <w:rPr>
          <w:rFonts w:ascii="Times New Roman" w:hAnsi="Times New Roman"/>
          <w:sz w:val="24"/>
          <w:szCs w:val="24"/>
        </w:rPr>
      </w:pPr>
    </w:p>
    <w:p w:rsidR="00135E86" w:rsidRDefault="00135E86" w:rsidP="00135E86">
      <w:pPr>
        <w:pStyle w:val="ShapkaDocumentu"/>
        <w:rPr>
          <w:rFonts w:ascii="Times New Roman" w:hAnsi="Times New Roman"/>
          <w:sz w:val="24"/>
          <w:szCs w:val="24"/>
        </w:rPr>
      </w:pPr>
    </w:p>
    <w:p w:rsidR="00135E86" w:rsidRDefault="00135E86" w:rsidP="00135E86">
      <w:pPr>
        <w:pStyle w:val="ShapkaDocumentu"/>
        <w:rPr>
          <w:rFonts w:ascii="Times New Roman" w:hAnsi="Times New Roman"/>
          <w:sz w:val="24"/>
          <w:szCs w:val="24"/>
        </w:rPr>
      </w:pPr>
    </w:p>
    <w:p w:rsidR="00135E86" w:rsidRDefault="00135E86" w:rsidP="00135E86">
      <w:pPr>
        <w:pStyle w:val="ShapkaDocumentu"/>
        <w:rPr>
          <w:rFonts w:ascii="Times New Roman" w:hAnsi="Times New Roman"/>
          <w:sz w:val="24"/>
          <w:szCs w:val="24"/>
        </w:rPr>
      </w:pPr>
    </w:p>
    <w:p w:rsidR="00135E86" w:rsidRDefault="00135E86" w:rsidP="00135E86">
      <w:pPr>
        <w:pStyle w:val="ShapkaDocumentu"/>
        <w:rPr>
          <w:rFonts w:ascii="Times New Roman" w:hAnsi="Times New Roman"/>
          <w:sz w:val="24"/>
          <w:szCs w:val="24"/>
        </w:rPr>
      </w:pPr>
    </w:p>
    <w:p w:rsidR="00135E86" w:rsidRDefault="00135E86" w:rsidP="00135E86">
      <w:pPr>
        <w:pStyle w:val="ShapkaDocumentu"/>
        <w:rPr>
          <w:rFonts w:ascii="Times New Roman" w:hAnsi="Times New Roman"/>
          <w:sz w:val="24"/>
          <w:szCs w:val="24"/>
        </w:rPr>
      </w:pPr>
    </w:p>
    <w:p w:rsidR="00135E86" w:rsidRDefault="00135E86" w:rsidP="00135E86">
      <w:pPr>
        <w:pStyle w:val="ShapkaDocumentu"/>
        <w:rPr>
          <w:rFonts w:ascii="Times New Roman" w:hAnsi="Times New Roman"/>
          <w:sz w:val="24"/>
          <w:szCs w:val="24"/>
        </w:rPr>
      </w:pPr>
    </w:p>
    <w:p w:rsidR="00135E86" w:rsidRDefault="00135E86" w:rsidP="00135E86">
      <w:pPr>
        <w:pStyle w:val="ShapkaDocumentu"/>
        <w:rPr>
          <w:rFonts w:ascii="Times New Roman" w:hAnsi="Times New Roman"/>
          <w:sz w:val="24"/>
          <w:szCs w:val="24"/>
        </w:rPr>
      </w:pPr>
    </w:p>
    <w:p w:rsidR="00135E86" w:rsidRDefault="00135E86" w:rsidP="00135E86">
      <w:pPr>
        <w:pStyle w:val="ShapkaDocumentu"/>
        <w:rPr>
          <w:rFonts w:ascii="Times New Roman" w:hAnsi="Times New Roman"/>
          <w:sz w:val="24"/>
          <w:szCs w:val="24"/>
        </w:rPr>
      </w:pPr>
    </w:p>
    <w:p w:rsidR="00135E86" w:rsidRDefault="00135E86" w:rsidP="00135E86">
      <w:pPr>
        <w:pStyle w:val="ShapkaDocumentu"/>
        <w:rPr>
          <w:rFonts w:ascii="Times New Roman" w:hAnsi="Times New Roman"/>
          <w:sz w:val="24"/>
          <w:szCs w:val="24"/>
        </w:rPr>
      </w:pPr>
    </w:p>
    <w:p w:rsidR="00135E86" w:rsidRDefault="00135E86" w:rsidP="00135E86">
      <w:pPr>
        <w:pStyle w:val="ShapkaDocumentu"/>
        <w:rPr>
          <w:rFonts w:ascii="Times New Roman" w:hAnsi="Times New Roman"/>
          <w:sz w:val="24"/>
          <w:szCs w:val="24"/>
        </w:rPr>
      </w:pPr>
    </w:p>
    <w:p w:rsidR="00135E86" w:rsidRDefault="00135E86" w:rsidP="00135E86">
      <w:pPr>
        <w:pStyle w:val="a8"/>
        <w:rPr>
          <w:rFonts w:ascii="Times New Roman" w:hAnsi="Times New Roman"/>
          <w:sz w:val="28"/>
          <w:szCs w:val="28"/>
        </w:rPr>
      </w:pPr>
    </w:p>
    <w:p w:rsidR="00135E86" w:rsidRDefault="00135E86" w:rsidP="00135E86">
      <w:pPr>
        <w:pStyle w:val="a9"/>
        <w:rPr>
          <w:rFonts w:ascii="Times New Roman" w:hAnsi="Times New Roman"/>
        </w:rPr>
      </w:pPr>
    </w:p>
    <w:p w:rsidR="00135E86" w:rsidRDefault="00135E86" w:rsidP="00135E86">
      <w:pPr>
        <w:pStyle w:val="a9"/>
        <w:rPr>
          <w:rFonts w:ascii="Times New Roman" w:hAnsi="Times New Roman"/>
        </w:rPr>
      </w:pPr>
    </w:p>
    <w:p w:rsidR="00135E86" w:rsidRPr="00F07F1F" w:rsidRDefault="00135E86" w:rsidP="00135E86">
      <w:pPr>
        <w:pStyle w:val="a9"/>
        <w:rPr>
          <w:rFonts w:ascii="Times New Roman" w:hAnsi="Times New Roman"/>
        </w:rPr>
      </w:pPr>
    </w:p>
    <w:p w:rsidR="00AC2F4E" w:rsidRDefault="00135E86" w:rsidP="00AC2F4E">
      <w:pPr>
        <w:pStyle w:val="ShapkaDocumentu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 w:rsidRPr="00314B45">
        <w:rPr>
          <w:rFonts w:ascii="Times New Roman" w:hAnsi="Times New Roman"/>
          <w:noProof/>
          <w:sz w:val="24"/>
          <w:szCs w:val="24"/>
        </w:rPr>
        <w:t xml:space="preserve">         </w:t>
      </w:r>
      <w:r w:rsidR="00AC2F4E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Додаток 2</w:t>
      </w:r>
    </w:p>
    <w:p w:rsidR="00F7616F" w:rsidRDefault="00F7616F" w:rsidP="00F7616F">
      <w:pPr>
        <w:pStyle w:val="ShapkaDocumentu"/>
        <w:spacing w:after="0"/>
        <w:ind w:left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до рішення  Білокриницької сільської ради</w:t>
      </w:r>
      <w:r>
        <w:rPr>
          <w:rFonts w:ascii="Times New Roman" w:hAnsi="Times New Roman"/>
          <w:noProof/>
          <w:sz w:val="24"/>
          <w:szCs w:val="24"/>
          <w:lang w:val="ru-RU"/>
        </w:rPr>
        <w:br/>
        <w:t xml:space="preserve">                                                      від __ _________ 2021 року    №____                             </w:t>
      </w:r>
    </w:p>
    <w:p w:rsidR="00135E86" w:rsidRPr="00314B45" w:rsidRDefault="00525AAE" w:rsidP="00135E86">
      <w:pPr>
        <w:pStyle w:val="ShapkaDocumentu"/>
        <w:spacing w:after="0"/>
        <w:ind w:left="0"/>
        <w:rPr>
          <w:rFonts w:ascii="Times New Roman" w:hAnsi="Times New Roman"/>
          <w:noProof/>
          <w:sz w:val="24"/>
          <w:szCs w:val="24"/>
        </w:rPr>
      </w:pPr>
      <w:r w:rsidRPr="00314B45">
        <w:rPr>
          <w:rFonts w:ascii="Times New Roman" w:hAnsi="Times New Roman"/>
          <w:noProof/>
          <w:sz w:val="24"/>
          <w:szCs w:val="24"/>
        </w:rPr>
        <w:t xml:space="preserve">                </w:t>
      </w:r>
    </w:p>
    <w:p w:rsidR="0077672F" w:rsidRDefault="00135E86" w:rsidP="0077672F">
      <w:pPr>
        <w:pStyle w:val="a8"/>
        <w:rPr>
          <w:rFonts w:ascii="Times New Roman" w:hAnsi="Times New Roman"/>
          <w:lang w:val="ru-RU"/>
        </w:rPr>
      </w:pPr>
      <w:r w:rsidRPr="0091147D">
        <w:rPr>
          <w:rFonts w:ascii="Times New Roman" w:hAnsi="Times New Roman"/>
        </w:rPr>
        <w:t>ПЕРЕЛІК</w:t>
      </w:r>
      <w:r w:rsidRPr="0091147D">
        <w:rPr>
          <w:rFonts w:ascii="Times New Roman" w:hAnsi="Times New Roman"/>
        </w:rPr>
        <w:br/>
        <w:t>пільг для фізичних та юридичних осіб, наданих відповідно до пункту 284.1 статті 284 Податкового кодексу України, із сплати земельного податку</w:t>
      </w:r>
    </w:p>
    <w:p w:rsidR="00135E86" w:rsidRPr="0077672F" w:rsidRDefault="005B46FC" w:rsidP="0077672F">
      <w:pPr>
        <w:pStyle w:val="a8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 xml:space="preserve">Пільги встановлюються </w:t>
      </w:r>
      <w:r w:rsidR="00135E86" w:rsidRPr="003A50A1">
        <w:rPr>
          <w:rFonts w:ascii="Times New Roman" w:hAnsi="Times New Roman"/>
          <w:b w:val="0"/>
          <w:sz w:val="24"/>
          <w:szCs w:val="24"/>
        </w:rPr>
        <w:t xml:space="preserve">та </w:t>
      </w:r>
      <w:r w:rsidR="00314B45">
        <w:rPr>
          <w:rFonts w:ascii="Times New Roman" w:hAnsi="Times New Roman"/>
          <w:b w:val="0"/>
          <w:sz w:val="24"/>
          <w:szCs w:val="24"/>
        </w:rPr>
        <w:t>вводяться в дію з 01 січня  202</w:t>
      </w:r>
      <w:r w:rsidR="00DD39B1">
        <w:rPr>
          <w:rFonts w:ascii="Times New Roman" w:hAnsi="Times New Roman"/>
          <w:b w:val="0"/>
          <w:sz w:val="24"/>
          <w:szCs w:val="24"/>
        </w:rPr>
        <w:t>2</w:t>
      </w:r>
      <w:r w:rsidR="00135E86" w:rsidRPr="003A50A1">
        <w:rPr>
          <w:rFonts w:ascii="Times New Roman" w:hAnsi="Times New Roman"/>
          <w:b w:val="0"/>
          <w:sz w:val="24"/>
          <w:szCs w:val="24"/>
        </w:rPr>
        <w:t xml:space="preserve"> року.</w:t>
      </w:r>
    </w:p>
    <w:p w:rsidR="00135E86" w:rsidRPr="00B56F36" w:rsidRDefault="00135E86" w:rsidP="0077672F">
      <w:pPr>
        <w:pStyle w:val="a9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Дія рішення поширюється на території </w:t>
      </w:r>
      <w:r w:rsidR="00DD39B1">
        <w:rPr>
          <w:rFonts w:ascii="Times New Roman" w:hAnsi="Times New Roman"/>
          <w:sz w:val="24"/>
          <w:szCs w:val="24"/>
        </w:rPr>
        <w:t>Білокриницької сільської</w:t>
      </w:r>
      <w:r>
        <w:rPr>
          <w:rFonts w:ascii="Times New Roman" w:hAnsi="Times New Roman"/>
          <w:sz w:val="24"/>
          <w:szCs w:val="24"/>
        </w:rPr>
        <w:t xml:space="preserve"> ради </w:t>
      </w:r>
      <w:r w:rsidR="00DD39B1">
        <w:rPr>
          <w:rFonts w:ascii="Times New Roman" w:hAnsi="Times New Roman"/>
          <w:sz w:val="24"/>
          <w:szCs w:val="24"/>
        </w:rPr>
        <w:t xml:space="preserve">Рівненської </w:t>
      </w:r>
      <w:r>
        <w:rPr>
          <w:rFonts w:ascii="Times New Roman" w:hAnsi="Times New Roman"/>
          <w:sz w:val="24"/>
          <w:szCs w:val="24"/>
        </w:rPr>
        <w:t xml:space="preserve"> області</w:t>
      </w:r>
    </w:p>
    <w:p w:rsidR="00135E86" w:rsidRPr="00B56F36" w:rsidRDefault="00135E86" w:rsidP="0077672F">
      <w:pPr>
        <w:pStyle w:val="a9"/>
        <w:spacing w:before="0"/>
        <w:ind w:firstLine="1276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1432"/>
        <w:gridCol w:w="1901"/>
        <w:gridCol w:w="4343"/>
      </w:tblGrid>
      <w:tr w:rsidR="00135E86" w:rsidRPr="00B56F36" w:rsidTr="00CD0971">
        <w:tc>
          <w:tcPr>
            <w:tcW w:w="990" w:type="pct"/>
            <w:vAlign w:val="center"/>
          </w:tcPr>
          <w:p w:rsidR="00135E86" w:rsidRPr="00B56F36" w:rsidRDefault="00135E86" w:rsidP="00CD0971">
            <w:pPr>
              <w:pStyle w:val="a9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748" w:type="pct"/>
            <w:vAlign w:val="center"/>
          </w:tcPr>
          <w:p w:rsidR="00135E86" w:rsidRPr="00B56F36" w:rsidRDefault="00135E86" w:rsidP="00515A6A">
            <w:pPr>
              <w:pStyle w:val="a9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993" w:type="pct"/>
            <w:vAlign w:val="center"/>
          </w:tcPr>
          <w:p w:rsidR="00135E86" w:rsidRPr="00B56F36" w:rsidRDefault="00135E86" w:rsidP="00515A6A">
            <w:pPr>
              <w:pStyle w:val="a9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2269" w:type="pct"/>
            <w:vAlign w:val="center"/>
          </w:tcPr>
          <w:p w:rsidR="00135E86" w:rsidRPr="00B56F36" w:rsidRDefault="00135E86" w:rsidP="00515A6A">
            <w:pPr>
              <w:pStyle w:val="a9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  <w:tr w:rsidR="00CD0971" w:rsidRPr="00B56F36" w:rsidTr="00CD0971">
        <w:tc>
          <w:tcPr>
            <w:tcW w:w="990" w:type="pct"/>
            <w:vAlign w:val="center"/>
          </w:tcPr>
          <w:p w:rsidR="00CD0971" w:rsidRPr="00B56F36" w:rsidRDefault="00CD0971" w:rsidP="00515A6A">
            <w:pPr>
              <w:pStyle w:val="a9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748" w:type="pct"/>
            <w:vAlign w:val="center"/>
          </w:tcPr>
          <w:p w:rsidR="00CD0971" w:rsidRPr="00B56F36" w:rsidRDefault="00CD0971" w:rsidP="00515A6A">
            <w:pPr>
              <w:pStyle w:val="a9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pct"/>
            <w:vAlign w:val="center"/>
          </w:tcPr>
          <w:p w:rsidR="00CD0971" w:rsidRPr="00B56F36" w:rsidRDefault="00CD0971" w:rsidP="00515A6A">
            <w:pPr>
              <w:pStyle w:val="a9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vAlign w:val="center"/>
          </w:tcPr>
          <w:p w:rsidR="00CD0971" w:rsidRPr="00B56F36" w:rsidRDefault="00FF4F3D" w:rsidP="00FF4F3D">
            <w:pPr>
              <w:pStyle w:val="a9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Білокриницька сільська рада Рівненської  області</w:t>
            </w:r>
          </w:p>
        </w:tc>
      </w:tr>
    </w:tbl>
    <w:p w:rsidR="00CD0971" w:rsidRDefault="00CD0971" w:rsidP="00CD0971">
      <w:pPr>
        <w:pStyle w:val="a9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8"/>
        <w:gridCol w:w="2942"/>
      </w:tblGrid>
      <w:tr w:rsidR="00CD0971" w:rsidTr="003A50A1">
        <w:trPr>
          <w:trHeight w:val="1072"/>
        </w:trPr>
        <w:tc>
          <w:tcPr>
            <w:tcW w:w="6629" w:type="dxa"/>
            <w:vAlign w:val="center"/>
          </w:tcPr>
          <w:p w:rsidR="00CD0971" w:rsidRDefault="00CD0971" w:rsidP="00CD0971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Група платників, категорія/цільове призначення </w:t>
            </w:r>
            <w:r w:rsidRPr="00CD0971">
              <w:rPr>
                <w:rFonts w:ascii="Times New Roman" w:hAnsi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2942" w:type="dxa"/>
            <w:vAlign w:val="center"/>
          </w:tcPr>
          <w:p w:rsidR="00CD0971" w:rsidRDefault="00CD0971" w:rsidP="00CD0971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971">
              <w:rPr>
                <w:rFonts w:ascii="Times New Roman" w:hAnsi="Times New Roman"/>
                <w:sz w:val="24"/>
                <w:szCs w:val="24"/>
              </w:rPr>
              <w:t xml:space="preserve">Розмір пільги </w:t>
            </w:r>
            <w:r w:rsidRPr="00CD0971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CD0971" w:rsidTr="00DE39AB">
        <w:tc>
          <w:tcPr>
            <w:tcW w:w="6629" w:type="dxa"/>
            <w:vAlign w:val="center"/>
          </w:tcPr>
          <w:p w:rsidR="00CD0971" w:rsidRPr="00CD0971" w:rsidRDefault="00CD0971" w:rsidP="00852180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CD0971">
              <w:rPr>
                <w:color w:val="000000"/>
                <w:lang w:val="uk-UA"/>
              </w:rPr>
              <w:t>І</w:t>
            </w:r>
            <w:r w:rsidRPr="00CD0971">
              <w:rPr>
                <w:color w:val="000000"/>
              </w:rPr>
              <w:t>нваліди першої і другої групи</w:t>
            </w:r>
            <w:r w:rsidRPr="00CD0971">
              <w:rPr>
                <w:color w:val="000000"/>
                <w:lang w:val="uk-UA"/>
              </w:rPr>
              <w:t xml:space="preserve"> </w:t>
            </w:r>
            <w:r w:rsidRPr="00CD0971">
              <w:rPr>
                <w:color w:val="000000"/>
              </w:rPr>
              <w:t xml:space="preserve">поширюється на одну </w:t>
            </w:r>
          </w:p>
          <w:p w:rsidR="00CD0971" w:rsidRDefault="00CD0971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CD0971">
              <w:rPr>
                <w:color w:val="000000"/>
              </w:rPr>
              <w:t>земельну ділянку</w:t>
            </w:r>
            <w:r w:rsidRPr="00CD0971">
              <w:rPr>
                <w:color w:val="000000"/>
                <w:lang w:val="uk-UA"/>
              </w:rPr>
              <w:t>:</w:t>
            </w:r>
          </w:p>
          <w:p w:rsidR="00CD0971" w:rsidRDefault="00CD0971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CD0971" w:rsidRPr="00CD0971" w:rsidRDefault="00CD0971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CD0971">
              <w:rPr>
                <w:color w:val="000000"/>
                <w:lang w:val="uk-UA"/>
              </w:rPr>
              <w:t xml:space="preserve">- </w:t>
            </w:r>
            <w:r w:rsidRPr="00CD0971">
              <w:rPr>
                <w:color w:val="000000"/>
              </w:rPr>
              <w:t xml:space="preserve">для ведення особистого селянського господарства </w:t>
            </w:r>
            <w:r w:rsidRPr="00CD0971">
              <w:rPr>
                <w:color w:val="000000"/>
                <w:lang w:val="uk-UA"/>
              </w:rPr>
              <w:t xml:space="preserve">      </w:t>
            </w:r>
          </w:p>
          <w:p w:rsidR="00CD0971" w:rsidRDefault="00CD0971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D0971">
              <w:rPr>
                <w:color w:val="000000"/>
              </w:rPr>
              <w:t>у розмірі не більш як 2 гектари;</w:t>
            </w:r>
          </w:p>
          <w:p w:rsidR="00DE39AB" w:rsidRDefault="00DE39AB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CD0971" w:rsidRDefault="00CD0971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D0971">
              <w:rPr>
                <w:color w:val="000000"/>
                <w:lang w:val="uk-UA"/>
              </w:rPr>
              <w:t xml:space="preserve">- </w:t>
            </w:r>
            <w:r w:rsidRPr="00CD0971">
              <w:rPr>
                <w:color w:val="000000"/>
              </w:rPr>
              <w:t>для будівництва та обслуговування житлового будинку,</w:t>
            </w:r>
          </w:p>
          <w:p w:rsidR="00DE39AB" w:rsidRDefault="00DE39AB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E39AB">
              <w:rPr>
                <w:color w:val="000000"/>
              </w:rPr>
              <w:t>господарських будівель і споруд (присадибна ділянка):</w:t>
            </w:r>
          </w:p>
          <w:p w:rsidR="00DE39AB" w:rsidRDefault="00DE39AB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E39AB">
              <w:rPr>
                <w:color w:val="000000"/>
              </w:rPr>
              <w:t>не більш як 0,10 гектара;</w:t>
            </w:r>
          </w:p>
          <w:p w:rsidR="00DE39AB" w:rsidRDefault="00DE39AB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E39AB" w:rsidRDefault="00DE39AB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E39AB">
              <w:rPr>
                <w:color w:val="000000"/>
              </w:rPr>
              <w:t>для індивідуального дачного будівництва - не більш як</w:t>
            </w:r>
          </w:p>
          <w:p w:rsidR="00DE39AB" w:rsidRDefault="00DE39AB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E39AB">
              <w:rPr>
                <w:color w:val="000000"/>
              </w:rPr>
              <w:t>0,10 гектара;</w:t>
            </w:r>
          </w:p>
          <w:p w:rsidR="00DE39AB" w:rsidRDefault="00DE39AB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E39AB" w:rsidRDefault="00DE39AB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E39AB">
              <w:rPr>
                <w:color w:val="000000"/>
              </w:rPr>
              <w:t>для будівництва індивідуальних гаражів - не більш як</w:t>
            </w:r>
          </w:p>
          <w:p w:rsidR="00DE39AB" w:rsidRDefault="00DE39AB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0,01 гектара;</w:t>
            </w:r>
          </w:p>
          <w:p w:rsidR="00DE39AB" w:rsidRDefault="00DE39AB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E39AB" w:rsidRDefault="00DE39AB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E39AB">
              <w:rPr>
                <w:color w:val="000000"/>
              </w:rPr>
              <w:t>для ведення садівництва - не більш як 0,12 гектара</w:t>
            </w:r>
            <w:r w:rsidRPr="00DE39AB">
              <w:rPr>
                <w:color w:val="000000"/>
                <w:lang w:val="uk-UA"/>
              </w:rPr>
              <w:t>.</w:t>
            </w:r>
          </w:p>
          <w:p w:rsidR="00CD0971" w:rsidRPr="00CD0971" w:rsidRDefault="00CD0971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2942" w:type="dxa"/>
            <w:vAlign w:val="center"/>
          </w:tcPr>
          <w:p w:rsidR="00CD0971" w:rsidRDefault="00CD0971" w:rsidP="00DE39AB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971" w:rsidRDefault="00CD0971" w:rsidP="00DE39AB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971" w:rsidRDefault="00CD0971" w:rsidP="00DE39AB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CD0971" w:rsidTr="00DE39AB">
        <w:tc>
          <w:tcPr>
            <w:tcW w:w="6629" w:type="dxa"/>
            <w:vAlign w:val="center"/>
          </w:tcPr>
          <w:p w:rsidR="00CD0971" w:rsidRDefault="00DE39AB" w:rsidP="00852180">
            <w:pPr>
              <w:pStyle w:val="a9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ізичні особи, які виховують трьох і більше дітей</w:t>
            </w:r>
          </w:p>
          <w:p w:rsidR="00DE39AB" w:rsidRDefault="00DE39AB" w:rsidP="00DE39A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Віком до 18 років поширюється на одну земельну ділянку</w:t>
            </w:r>
          </w:p>
          <w:p w:rsidR="00DE39AB" w:rsidRDefault="00DE39AB" w:rsidP="00DE39A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E39AB" w:rsidRPr="00DE39AB" w:rsidRDefault="00DE39AB" w:rsidP="00DE39A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E39AB">
              <w:rPr>
                <w:rFonts w:ascii="Times New Roman" w:hAnsi="Times New Roman"/>
                <w:sz w:val="24"/>
                <w:szCs w:val="24"/>
              </w:rPr>
              <w:t>ля ведення особистого селянського господарства</w:t>
            </w:r>
          </w:p>
          <w:p w:rsidR="00DE39AB" w:rsidRDefault="00DE39AB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>у розмірі не більш як 2 гектари;</w:t>
            </w:r>
          </w:p>
          <w:p w:rsidR="00A927E1" w:rsidRDefault="00A927E1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A927E1" w:rsidRDefault="00A927E1" w:rsidP="00A927E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для будівництва та обслуговування житлового будинку,</w:t>
            </w:r>
          </w:p>
          <w:p w:rsidR="00A927E1" w:rsidRDefault="00A927E1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господарських будівель і споруд (присадибна ділянка)</w:t>
            </w:r>
          </w:p>
          <w:p w:rsidR="00A927E1" w:rsidRDefault="00A927E1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більш як 0,10 гектара;</w:t>
            </w:r>
          </w:p>
          <w:p w:rsidR="00A927E1" w:rsidRDefault="00A927E1" w:rsidP="00DE39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A927E1" w:rsidRDefault="00A927E1" w:rsidP="00A927E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для індивідуального дачного будівництва - не більш</w:t>
            </w:r>
            <w:r>
              <w:rPr>
                <w:color w:val="000000"/>
                <w:lang w:val="uk-UA"/>
              </w:rPr>
              <w:t xml:space="preserve"> як </w:t>
            </w:r>
          </w:p>
          <w:p w:rsidR="00A927E1" w:rsidRDefault="00A927E1" w:rsidP="00A927E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0,10 гектара;</w:t>
            </w:r>
          </w:p>
          <w:p w:rsidR="00A927E1" w:rsidRDefault="00A927E1" w:rsidP="00A927E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A927E1" w:rsidRDefault="00A927E1" w:rsidP="00A927E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для будівництва індивідуальних гаражів - не більш як</w:t>
            </w:r>
          </w:p>
          <w:p w:rsidR="00A927E1" w:rsidRDefault="00A927E1" w:rsidP="00A927E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0,01 гектара;</w:t>
            </w:r>
          </w:p>
          <w:p w:rsidR="00A927E1" w:rsidRDefault="00A927E1" w:rsidP="00A927E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DE39AB" w:rsidRDefault="00A927E1" w:rsidP="00A927E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для ведення садівництва - не більш як 0,12 гектара</w:t>
            </w:r>
            <w:r>
              <w:rPr>
                <w:color w:val="000000"/>
                <w:lang w:val="uk-UA"/>
              </w:rPr>
              <w:t>.</w:t>
            </w:r>
          </w:p>
          <w:p w:rsidR="00A927E1" w:rsidRPr="00A927E1" w:rsidRDefault="00A927E1" w:rsidP="00A927E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2942" w:type="dxa"/>
            <w:vAlign w:val="center"/>
          </w:tcPr>
          <w:p w:rsidR="00CD0971" w:rsidRDefault="00A927E1" w:rsidP="00DE39AB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CD0971" w:rsidTr="00DE39AB">
        <w:tc>
          <w:tcPr>
            <w:tcW w:w="6629" w:type="dxa"/>
            <w:vAlign w:val="center"/>
          </w:tcPr>
          <w:p w:rsidR="00A927E1" w:rsidRDefault="00A927E1" w:rsidP="00852180">
            <w:pPr>
              <w:pStyle w:val="a9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Пенсіонери (за віком);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поширюється на одну земельну</w:t>
            </w:r>
          </w:p>
          <w:p w:rsidR="00CD0971" w:rsidRDefault="00A927E1" w:rsidP="00A927E1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7E1">
              <w:rPr>
                <w:rFonts w:ascii="Times New Roman" w:hAnsi="Times New Roman"/>
                <w:color w:val="000000"/>
                <w:sz w:val="24"/>
                <w:szCs w:val="24"/>
              </w:rPr>
              <w:t>ділянку:</w:t>
            </w:r>
          </w:p>
          <w:p w:rsidR="00A927E1" w:rsidRDefault="00A927E1" w:rsidP="00A927E1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27E1" w:rsidRPr="00A927E1" w:rsidRDefault="00A927E1" w:rsidP="008B319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для ведення особистого селянського господарства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у розмірі не більш як 2 гектари;</w:t>
            </w:r>
          </w:p>
          <w:p w:rsidR="00A927E1" w:rsidRDefault="00A927E1" w:rsidP="00A927E1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27E1" w:rsidRDefault="00A927E1" w:rsidP="008B319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 w:rsidR="008B3191">
              <w:rPr>
                <w:color w:val="000000"/>
                <w:lang w:val="uk-UA"/>
              </w:rPr>
              <w:t>д</w:t>
            </w:r>
            <w:r w:rsidR="008B3191">
              <w:rPr>
                <w:color w:val="000000"/>
              </w:rPr>
              <w:t>ля будівництва та обслуговування житлового будинку,</w:t>
            </w:r>
          </w:p>
          <w:p w:rsidR="008B3191" w:rsidRDefault="008B3191" w:rsidP="008B319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</w:rPr>
              <w:t>господарських будівель і споруд (присадибна ділянка)</w:t>
            </w:r>
          </w:p>
          <w:p w:rsidR="008B3191" w:rsidRDefault="008B3191" w:rsidP="008B319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</w:rPr>
              <w:t>не більш як 0,10 гектара;</w:t>
            </w:r>
          </w:p>
          <w:p w:rsidR="008B3191" w:rsidRDefault="008B3191" w:rsidP="00A927E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8B3191" w:rsidRDefault="008B3191" w:rsidP="008B31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для індивідуального дачного будівництва - не більш як</w:t>
            </w:r>
          </w:p>
          <w:p w:rsidR="008B3191" w:rsidRDefault="008B3191" w:rsidP="008B319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0,10 гектара;</w:t>
            </w:r>
          </w:p>
          <w:p w:rsidR="008B3191" w:rsidRDefault="008B3191" w:rsidP="008B31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8B3191" w:rsidRDefault="008B3191" w:rsidP="008B31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для будівництва індивідуальних гаражів - не більш </w:t>
            </w:r>
            <w:r>
              <w:rPr>
                <w:color w:val="000000"/>
                <w:lang w:val="uk-UA"/>
              </w:rPr>
              <w:t xml:space="preserve">як </w:t>
            </w:r>
          </w:p>
          <w:p w:rsidR="008B3191" w:rsidRDefault="008B3191" w:rsidP="008B319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0,01 гектара;</w:t>
            </w:r>
          </w:p>
          <w:p w:rsidR="008B3191" w:rsidRDefault="008B3191" w:rsidP="008B31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A927E1" w:rsidRDefault="008B3191" w:rsidP="003A50A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для ведення садівництва - не більш як 0,12 гектара</w:t>
            </w:r>
          </w:p>
          <w:p w:rsidR="003A50A1" w:rsidRPr="00A927E1" w:rsidRDefault="003A50A1" w:rsidP="003A50A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942" w:type="dxa"/>
            <w:vAlign w:val="center"/>
          </w:tcPr>
          <w:p w:rsidR="00CD0971" w:rsidRDefault="008B3191" w:rsidP="00DE39AB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100,0</w:t>
            </w:r>
          </w:p>
        </w:tc>
      </w:tr>
      <w:tr w:rsidR="00CD0971" w:rsidTr="00DE39AB">
        <w:tc>
          <w:tcPr>
            <w:tcW w:w="6629" w:type="dxa"/>
            <w:vAlign w:val="center"/>
          </w:tcPr>
          <w:p w:rsidR="008B3191" w:rsidRDefault="008B3191" w:rsidP="00852180">
            <w:pPr>
              <w:pStyle w:val="a9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Ветерани війни та особи, на яких поширюється для</w:t>
            </w:r>
          </w:p>
          <w:p w:rsidR="008B3191" w:rsidRDefault="008B3191" w:rsidP="008B3191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статус ветеранів війни, гарантії їх</w:t>
            </w:r>
          </w:p>
          <w:p w:rsidR="008B3191" w:rsidRDefault="008B3191" w:rsidP="008B3191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соціального захисту» поширюється на одну земельну ділянку:</w:t>
            </w:r>
          </w:p>
          <w:p w:rsidR="00CD0971" w:rsidRDefault="00CD0971" w:rsidP="00DE39A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191" w:rsidRDefault="008B3191" w:rsidP="008B319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для ведення особистого селянського господарства</w:t>
            </w:r>
            <w:r>
              <w:rPr>
                <w:color w:val="000000"/>
                <w:lang w:val="uk-UA"/>
              </w:rPr>
              <w:t xml:space="preserve"> у розмірі не більше як 2 гектари;</w:t>
            </w:r>
          </w:p>
          <w:p w:rsidR="008B3191" w:rsidRDefault="008B3191" w:rsidP="008B319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</w:p>
          <w:p w:rsidR="008B3191" w:rsidRDefault="008B3191" w:rsidP="008B319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для будівництва та обслуговування житлового будинку,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8B3191" w:rsidRDefault="008B3191" w:rsidP="008B319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господарських будівель і споруд (присадибна ділянка) не більше як 0,10 гектара;</w:t>
            </w:r>
          </w:p>
          <w:p w:rsidR="008B3191" w:rsidRDefault="008B3191" w:rsidP="008B319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</w:p>
          <w:p w:rsidR="008B3191" w:rsidRDefault="008B3191" w:rsidP="008B319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для індивідуального дачного будівництва - не більш як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8B3191" w:rsidRPr="008B3191" w:rsidRDefault="008B3191" w:rsidP="008B319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0,10 гектара;</w:t>
            </w:r>
          </w:p>
          <w:p w:rsidR="008B3191" w:rsidRDefault="008B3191" w:rsidP="008B319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</w:p>
          <w:p w:rsidR="008B3191" w:rsidRDefault="00E174D4" w:rsidP="008B319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для будівництва індивідуальних гаражів - не більш як</w:t>
            </w:r>
          </w:p>
          <w:p w:rsidR="00E174D4" w:rsidRDefault="00E174D4" w:rsidP="008B319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 01 гектара;</w:t>
            </w:r>
          </w:p>
          <w:p w:rsidR="00E174D4" w:rsidRPr="00E174D4" w:rsidRDefault="00E174D4" w:rsidP="008B319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</w:p>
          <w:p w:rsidR="00E174D4" w:rsidRDefault="00E174D4" w:rsidP="00E174D4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для ведення садівництва - не більш як 0,12 гектара</w:t>
            </w:r>
            <w:r>
              <w:rPr>
                <w:color w:val="000000"/>
                <w:lang w:val="uk-UA"/>
              </w:rPr>
              <w:t>;</w:t>
            </w:r>
          </w:p>
          <w:p w:rsidR="008B3191" w:rsidRPr="00DE39AB" w:rsidRDefault="008B3191" w:rsidP="00DE39A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CD0971" w:rsidRDefault="00E174D4" w:rsidP="00DE39AB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CD0971" w:rsidTr="00DE39AB">
        <w:tc>
          <w:tcPr>
            <w:tcW w:w="6629" w:type="dxa"/>
            <w:vAlign w:val="center"/>
          </w:tcPr>
          <w:p w:rsidR="00E174D4" w:rsidRPr="00E174D4" w:rsidRDefault="00E174D4" w:rsidP="00852180">
            <w:pPr>
              <w:pStyle w:val="a9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Фізичні особи, визнані законом особами, які </w:t>
            </w:r>
          </w:p>
          <w:p w:rsidR="00E174D4" w:rsidRPr="00E174D4" w:rsidRDefault="00E174D4" w:rsidP="00E174D4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4D4">
              <w:rPr>
                <w:rFonts w:ascii="Times New Roman" w:hAnsi="Times New Roman"/>
                <w:color w:val="000000"/>
                <w:sz w:val="24"/>
                <w:szCs w:val="24"/>
              </w:rPr>
              <w:t>постраждали внаслідок Чорнобильської катастрофи</w:t>
            </w:r>
          </w:p>
          <w:p w:rsidR="00CD0971" w:rsidRDefault="00E174D4" w:rsidP="00DE39AB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4D4">
              <w:rPr>
                <w:rFonts w:ascii="Times New Roman" w:hAnsi="Times New Roman"/>
                <w:color w:val="000000"/>
                <w:sz w:val="24"/>
                <w:szCs w:val="24"/>
              </w:rPr>
              <w:t>поширюється на одну земельну ділянку:</w:t>
            </w:r>
          </w:p>
          <w:p w:rsidR="00E174D4" w:rsidRDefault="00E174D4" w:rsidP="00DE39AB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74D4" w:rsidRDefault="00E174D4" w:rsidP="00E174D4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для ведення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особистого селянського господарства</w:t>
            </w:r>
            <w:r>
              <w:rPr>
                <w:color w:val="000000"/>
                <w:lang w:val="uk-UA"/>
              </w:rPr>
              <w:t xml:space="preserve"> у розмірі не більш як 2 гектари;</w:t>
            </w:r>
          </w:p>
          <w:p w:rsidR="00E174D4" w:rsidRDefault="00E174D4" w:rsidP="00E174D4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</w:p>
          <w:p w:rsidR="00E174D4" w:rsidRDefault="00E174D4" w:rsidP="00E174D4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для будівництва та обслуговування житлового будинку,</w:t>
            </w:r>
            <w:r>
              <w:rPr>
                <w:color w:val="000000"/>
                <w:lang w:val="uk-UA"/>
              </w:rPr>
              <w:t xml:space="preserve"> господарських </w:t>
            </w:r>
            <w:r>
              <w:rPr>
                <w:color w:val="000000"/>
              </w:rPr>
              <w:t>будівель і споруд (присадибна ділянка)</w:t>
            </w:r>
            <w:r>
              <w:rPr>
                <w:color w:val="000000"/>
                <w:lang w:val="uk-UA"/>
              </w:rPr>
              <w:t xml:space="preserve"> не більш </w:t>
            </w:r>
            <w:r>
              <w:rPr>
                <w:color w:val="000000"/>
              </w:rPr>
              <w:t>як 0,10 гектара;</w:t>
            </w:r>
          </w:p>
          <w:p w:rsidR="00E174D4" w:rsidRDefault="00E174D4" w:rsidP="00E174D4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</w:p>
          <w:p w:rsidR="006A3C62" w:rsidRDefault="006A3C62" w:rsidP="00E174D4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</w:p>
          <w:p w:rsidR="00E174D4" w:rsidRDefault="00E174D4" w:rsidP="00E174D4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для індивідуального дачного будівництва - не більш як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E174D4" w:rsidRDefault="00E174D4" w:rsidP="00E174D4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0,10 гектара;</w:t>
            </w:r>
          </w:p>
          <w:p w:rsidR="00E174D4" w:rsidRDefault="00E174D4" w:rsidP="00E174D4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</w:p>
          <w:p w:rsidR="00E174D4" w:rsidRDefault="00E174D4" w:rsidP="00E174D4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для будівництва індивідуальних гаражів - не більш як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E174D4" w:rsidRPr="00E174D4" w:rsidRDefault="00E174D4" w:rsidP="00E174D4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0,01 гектара;</w:t>
            </w:r>
          </w:p>
          <w:p w:rsidR="00E174D4" w:rsidRDefault="00E174D4" w:rsidP="00E174D4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</w:p>
          <w:p w:rsidR="00E174D4" w:rsidRPr="00E174D4" w:rsidRDefault="00E174D4" w:rsidP="00E174D4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E39A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для ведення садівництва - не більш як 0,12 гектара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E174D4" w:rsidRPr="00E174D4" w:rsidRDefault="00E174D4" w:rsidP="00DE39A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CD0971" w:rsidRDefault="00E174D4" w:rsidP="00DE39AB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CD0971" w:rsidTr="00DE39AB">
        <w:tc>
          <w:tcPr>
            <w:tcW w:w="6629" w:type="dxa"/>
            <w:vAlign w:val="center"/>
          </w:tcPr>
          <w:p w:rsidR="0052466E" w:rsidRPr="0052466E" w:rsidRDefault="0052466E" w:rsidP="00852180">
            <w:pPr>
              <w:pStyle w:val="a9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Санаторно-курортні та оздоровчі заклади громадських</w:t>
            </w:r>
          </w:p>
          <w:p w:rsidR="0052466E" w:rsidRPr="0052466E" w:rsidRDefault="008F3ED3" w:rsidP="0052466E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об’єднань осіб з інвалідністю</w:t>
            </w:r>
            <w:r w:rsidR="0052466E">
              <w:rPr>
                <w:rFonts w:ascii="Times New Roman" w:hAnsi="Times New Roman"/>
                <w:color w:val="000000"/>
                <w:sz w:val="24"/>
                <w:szCs w:val="24"/>
              </w:rPr>
              <w:t>, реабілітаці</w:t>
            </w:r>
            <w:r w:rsidR="0052466E" w:rsidRPr="00524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йні установи громадських організацій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об’єднань осіб з інвалідністю</w:t>
            </w:r>
            <w:r w:rsidR="0052466E" w:rsidRPr="005246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D0971" w:rsidRDefault="00CD0971" w:rsidP="0052466E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  <w:vAlign w:val="center"/>
          </w:tcPr>
          <w:p w:rsidR="00CD0971" w:rsidRDefault="0052466E" w:rsidP="00CD0971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2466E" w:rsidRPr="0052466E" w:rsidTr="00DE39AB">
        <w:tc>
          <w:tcPr>
            <w:tcW w:w="6629" w:type="dxa"/>
            <w:vAlign w:val="center"/>
          </w:tcPr>
          <w:p w:rsidR="0052466E" w:rsidRPr="0052466E" w:rsidRDefault="0052466E" w:rsidP="00852180">
            <w:pPr>
              <w:pStyle w:val="a9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Громадські </w:t>
            </w:r>
            <w:r w:rsidR="00344FC5">
              <w:rPr>
                <w:rFonts w:ascii="Times New Roman" w:hAnsi="Times New Roman"/>
                <w:color w:val="000000"/>
                <w:sz w:val="24"/>
                <w:szCs w:val="24"/>
              </w:rPr>
              <w:t>об’єднання осіб з інвалідністю України</w:t>
            </w:r>
            <w:r w:rsidRPr="0052466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2466E" w:rsidRDefault="0052466E" w:rsidP="00B772B1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підприємства та організації, які засновані громадськими  </w:t>
            </w:r>
            <w:r w:rsidR="00344FC5">
              <w:rPr>
                <w:rFonts w:ascii="Times New Roman" w:hAnsi="Times New Roman"/>
                <w:color w:val="000000"/>
                <w:sz w:val="24"/>
                <w:szCs w:val="24"/>
              </w:rPr>
              <w:t>об’єднаннями осіб з інвалідністю</w:t>
            </w:r>
            <w:r w:rsidRPr="00524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спілками громадських </w:t>
            </w:r>
            <w:r w:rsidR="00344FC5">
              <w:rPr>
                <w:rFonts w:ascii="Times New Roman" w:hAnsi="Times New Roman"/>
                <w:color w:val="000000"/>
                <w:sz w:val="24"/>
                <w:szCs w:val="24"/>
              </w:rPr>
              <w:t>об’єднань осіб з інвалідністю</w:t>
            </w:r>
            <w:r w:rsidR="00344FC5" w:rsidRPr="00524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4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є їх повною власністю, де протягом попереднього календарного місяця кількість </w:t>
            </w:r>
            <w:r w:rsidR="00344FC5">
              <w:rPr>
                <w:rFonts w:ascii="Times New Roman" w:hAnsi="Times New Roman"/>
                <w:color w:val="000000"/>
                <w:sz w:val="24"/>
                <w:szCs w:val="24"/>
              </w:rPr>
              <w:t>осіб з інвалідністю</w:t>
            </w:r>
            <w:r w:rsidRPr="00524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які мають там основне місце роботи, становить  не менш як 50 відсотків середньооблікової чисельності  штатних працівників облікового складу за умови, що фонд оплати праці таких інвалідів становить протягом  звітного </w:t>
            </w:r>
            <w:r w:rsidRPr="005246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періоду не менш як 25 відсотків суми загальних витрат на оплату праці.</w:t>
            </w:r>
          </w:p>
          <w:p w:rsidR="00B772B1" w:rsidRDefault="00B772B1" w:rsidP="00B772B1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Зазначені підприємства та організації громадських об’єднань,</w:t>
            </w:r>
          </w:p>
          <w:p w:rsidR="00B772B1" w:rsidRDefault="00B772B1" w:rsidP="00B772B1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осіб з інвалідністю мають право застосовувати цю пільгу за наявністю дозволу на право користування такою пільгою, який надає уповноважений орган відповідно до Закону України «Про основи соціальної захищеності осіб з інвалідністю в Україні»</w:t>
            </w:r>
            <w:r w:rsidR="00FF4F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2466E" w:rsidRPr="0052466E" w:rsidRDefault="0052466E" w:rsidP="0052466E">
            <w:pPr>
              <w:pStyle w:val="a9"/>
              <w:spacing w:before="0"/>
              <w:ind w:firstLine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52466E" w:rsidRDefault="0052466E" w:rsidP="00CD0971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100,0</w:t>
            </w:r>
          </w:p>
          <w:p w:rsidR="00B772B1" w:rsidRPr="0052466E" w:rsidRDefault="00B772B1" w:rsidP="00CD0971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66E" w:rsidRPr="0052466E" w:rsidTr="00DE39AB">
        <w:tc>
          <w:tcPr>
            <w:tcW w:w="6629" w:type="dxa"/>
            <w:vAlign w:val="center"/>
          </w:tcPr>
          <w:p w:rsidR="0052466E" w:rsidRPr="0052466E" w:rsidRDefault="0052466E" w:rsidP="00852180">
            <w:pPr>
              <w:pStyle w:val="a9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66E">
              <w:rPr>
                <w:rFonts w:ascii="Times New Roman" w:hAnsi="Times New Roman"/>
                <w:color w:val="000000"/>
                <w:sz w:val="24"/>
                <w:szCs w:val="24"/>
              </w:rPr>
              <w:t>Бази олімпійської та параолімпійської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підготовки,</w:t>
            </w:r>
          </w:p>
          <w:p w:rsidR="0052466E" w:rsidRDefault="0052466E" w:rsidP="0052466E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66E">
              <w:rPr>
                <w:rStyle w:val="rvts96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перелік</w:t>
            </w:r>
            <w:r w:rsidRPr="0052466E">
              <w:rPr>
                <w:rFonts w:ascii="Times New Roman" w:hAnsi="Times New Roman"/>
                <w:color w:val="000000"/>
                <w:sz w:val="24"/>
                <w:szCs w:val="24"/>
              </w:rPr>
              <w:t> яких затверджується Кабінетом Міністрів України.</w:t>
            </w:r>
          </w:p>
          <w:p w:rsidR="0052466E" w:rsidRPr="0052466E" w:rsidRDefault="0052466E" w:rsidP="0052466E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52466E" w:rsidRPr="0052466E" w:rsidRDefault="0052466E" w:rsidP="00CD0971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2466E" w:rsidRPr="0052466E" w:rsidTr="00DE39AB">
        <w:tc>
          <w:tcPr>
            <w:tcW w:w="6629" w:type="dxa"/>
            <w:vAlign w:val="center"/>
          </w:tcPr>
          <w:p w:rsidR="0052466E" w:rsidRPr="00527642" w:rsidRDefault="0052466E" w:rsidP="00852180">
            <w:pPr>
              <w:pStyle w:val="a9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42">
              <w:rPr>
                <w:rFonts w:ascii="Times New Roman" w:hAnsi="Times New Roman"/>
                <w:color w:val="000000"/>
                <w:sz w:val="24"/>
                <w:szCs w:val="24"/>
              </w:rPr>
              <w:t>Дошкільні та загальноосвітні навчальні заклади</w:t>
            </w:r>
          </w:p>
          <w:p w:rsidR="003A50A1" w:rsidRDefault="0052466E" w:rsidP="00344FC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42">
              <w:rPr>
                <w:rFonts w:ascii="Times New Roman" w:hAnsi="Times New Roman"/>
                <w:color w:val="000000"/>
                <w:sz w:val="24"/>
                <w:szCs w:val="24"/>
              </w:rPr>
              <w:t>незалежно від форми власності і джерел фінансування, заклади культури,</w:t>
            </w:r>
            <w:r w:rsidR="00527642" w:rsidRPr="00527642">
              <w:rPr>
                <w:rFonts w:ascii="Times New Roman" w:hAnsi="Times New Roman"/>
                <w:color w:val="000000"/>
                <w:sz w:val="24"/>
                <w:szCs w:val="24"/>
              </w:rPr>
              <w:t>науки (крім національних та державних дендрологічних парків), освіти, охорони здоров’я, соціального захисту, фізичної культури та спорту, які повністю утримуються за рахунок коштів державного</w:t>
            </w:r>
            <w:r w:rsidR="00527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7642" w:rsidRPr="00527642">
              <w:rPr>
                <w:rFonts w:ascii="Times New Roman" w:hAnsi="Times New Roman"/>
                <w:color w:val="000000"/>
                <w:sz w:val="24"/>
                <w:szCs w:val="24"/>
              </w:rPr>
              <w:t>або місцевих бюджетів.</w:t>
            </w:r>
          </w:p>
          <w:p w:rsidR="00DB5A01" w:rsidRPr="00463CD0" w:rsidRDefault="00DB5A01" w:rsidP="00344FC5">
            <w:pPr>
              <w:pStyle w:val="a9"/>
              <w:spacing w:before="0"/>
              <w:ind w:firstLine="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52466E" w:rsidRPr="0052466E" w:rsidRDefault="00527642" w:rsidP="00CD0971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2466E" w:rsidRPr="0052466E" w:rsidTr="00DE39AB">
        <w:tc>
          <w:tcPr>
            <w:tcW w:w="6629" w:type="dxa"/>
            <w:vAlign w:val="center"/>
          </w:tcPr>
          <w:p w:rsidR="00527642" w:rsidRPr="00527642" w:rsidRDefault="00527642" w:rsidP="00852180">
            <w:pPr>
              <w:pStyle w:val="a9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42">
              <w:rPr>
                <w:rFonts w:ascii="Times New Roman" w:hAnsi="Times New Roman"/>
                <w:color w:val="000000"/>
                <w:sz w:val="24"/>
                <w:szCs w:val="24"/>
              </w:rPr>
              <w:t>Державні та комунальні дитячі санаторно-курортні</w:t>
            </w:r>
          </w:p>
          <w:p w:rsidR="00527642" w:rsidRDefault="00527642" w:rsidP="003A50A1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42">
              <w:rPr>
                <w:rFonts w:ascii="Times New Roman" w:hAnsi="Times New Roman"/>
                <w:color w:val="000000"/>
                <w:sz w:val="24"/>
                <w:szCs w:val="24"/>
              </w:rPr>
              <w:t>заклади та заклади оздоровлення і відпочинку, а також дитячі санаторно-курортні та оздоровчі заклади України, які знаходяться на балансі підприємств,установ та організацій, які є неприбутковими і внесені контролюючим органом до Реєстру неприбуткових установ та організацій.</w:t>
            </w:r>
          </w:p>
          <w:p w:rsidR="00DB5A01" w:rsidRPr="00463CD0" w:rsidRDefault="00DB5A01" w:rsidP="003A50A1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50A1" w:rsidRPr="00463CD0" w:rsidRDefault="003A50A1" w:rsidP="003A50A1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52466E" w:rsidRPr="0052466E" w:rsidRDefault="00527642" w:rsidP="00CD0971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27642" w:rsidRPr="00527642" w:rsidTr="00DE39AB">
        <w:tc>
          <w:tcPr>
            <w:tcW w:w="6629" w:type="dxa"/>
            <w:vAlign w:val="center"/>
          </w:tcPr>
          <w:p w:rsidR="00527642" w:rsidRPr="00527642" w:rsidRDefault="00527642" w:rsidP="00852180">
            <w:pPr>
              <w:pStyle w:val="a9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42">
              <w:rPr>
                <w:rFonts w:ascii="Times New Roman" w:hAnsi="Times New Roman"/>
                <w:color w:val="000000"/>
                <w:sz w:val="24"/>
                <w:szCs w:val="24"/>
              </w:rPr>
              <w:t>Державні та комунальні центри олімпійської</w:t>
            </w:r>
          </w:p>
          <w:p w:rsidR="00527642" w:rsidRDefault="00527642" w:rsidP="00527642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42">
              <w:rPr>
                <w:rFonts w:ascii="Times New Roman" w:hAnsi="Times New Roman"/>
                <w:color w:val="000000"/>
                <w:sz w:val="24"/>
                <w:szCs w:val="24"/>
              </w:rPr>
              <w:t>підготовки, школи вищої спортивної майстерності, центри фізичного здоров’я населення, центри з розвитку фізичної культури і спорту</w:t>
            </w:r>
            <w:r w:rsidR="009A3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осіб з інвалідністю</w:t>
            </w:r>
            <w:r w:rsidRPr="00527642">
              <w:rPr>
                <w:rFonts w:ascii="Times New Roman" w:hAnsi="Times New Roman"/>
                <w:color w:val="000000"/>
                <w:sz w:val="24"/>
                <w:szCs w:val="24"/>
              </w:rPr>
              <w:t>, дитячо-юнацькі спортивні школи, а також центри олімпійської підготовки, школи вищої спортивної майстерності, дитячо-юнацькі спортивні школи і спортивні споруди всеукраїнських фізкультурно-спортивних товариств,їх місцевих осередків та відокремлених підрозділів, що є неприбутковими та включені до Реєстру неприбуткових установ та організацій, за земельні ділянки, на яких розміщені їх спортивні споруди.</w:t>
            </w:r>
          </w:p>
          <w:p w:rsidR="008E3787" w:rsidRPr="00527642" w:rsidRDefault="008E3787" w:rsidP="00527642">
            <w:pPr>
              <w:pStyle w:val="a9"/>
              <w:spacing w:before="0"/>
              <w:ind w:firstLine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527642" w:rsidRPr="0052466E" w:rsidRDefault="00527642" w:rsidP="00CD0971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27642" w:rsidRPr="00527642" w:rsidTr="00DE39AB">
        <w:tc>
          <w:tcPr>
            <w:tcW w:w="6629" w:type="dxa"/>
            <w:vAlign w:val="center"/>
          </w:tcPr>
          <w:p w:rsidR="00527642" w:rsidRPr="0031623B" w:rsidRDefault="0031623B" w:rsidP="0031623B">
            <w:pPr>
              <w:pStyle w:val="a9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13.</w:t>
            </w:r>
            <w:r w:rsidRPr="0031623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27642" w:rsidRPr="003162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 </w:t>
            </w:r>
            <w:r w:rsidRPr="0031623B"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656C"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r w:rsidR="001D1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державної влади, </w:t>
            </w:r>
            <w:r w:rsidR="00527642" w:rsidRPr="003162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які повністю утримуються за рахунок коштів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місцевого</w:t>
            </w:r>
            <w:r w:rsidR="00DA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державного  бюджетів</w:t>
            </w:r>
            <w:r w:rsidR="0044696F">
              <w:rPr>
                <w:rFonts w:ascii="Times New Roman" w:hAnsi="Times New Roman"/>
                <w:color w:val="000000"/>
                <w:sz w:val="24"/>
                <w:szCs w:val="24"/>
              </w:rPr>
              <w:t>, комунальні некомерційні заклади охорони здоров’я, органи Національної  поліції України, підприємства та організації, що належать до сфери у</w:t>
            </w:r>
            <w:r w:rsidR="00FA656C">
              <w:rPr>
                <w:rFonts w:ascii="Times New Roman" w:hAnsi="Times New Roman"/>
                <w:color w:val="000000"/>
                <w:sz w:val="24"/>
                <w:szCs w:val="24"/>
              </w:rPr>
              <w:t>правління</w:t>
            </w:r>
            <w:r w:rsidR="00DA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Національної поліції.</w:t>
            </w:r>
          </w:p>
          <w:p w:rsidR="0031623B" w:rsidRDefault="0031623B" w:rsidP="007F7620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527642" w:rsidRDefault="00527642" w:rsidP="00CD0971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  <w:p w:rsidR="0031623B" w:rsidRPr="0052466E" w:rsidRDefault="0031623B" w:rsidP="00CD0971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642" w:rsidRDefault="00527642" w:rsidP="00135E8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1E4C8E" w:rsidRDefault="001E4C8E" w:rsidP="00135E8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1E4C8E" w:rsidRDefault="001E4C8E" w:rsidP="00135E8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1E4C8E" w:rsidRPr="001D1881" w:rsidRDefault="001D1881" w:rsidP="001E4C8E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4"/>
          <w:szCs w:val="24"/>
        </w:rPr>
      </w:pPr>
      <w:r w:rsidRPr="001D1881">
        <w:rPr>
          <w:rFonts w:ascii="Times New Roman" w:hAnsi="Times New Roman"/>
          <w:b/>
          <w:bCs/>
          <w:sz w:val="24"/>
          <w:szCs w:val="24"/>
        </w:rPr>
        <w:t>Сільський голова                                                                                      Тетяна ГОНЧАРУК</w:t>
      </w:r>
    </w:p>
    <w:p w:rsidR="001E4C8E" w:rsidRDefault="001E4C8E" w:rsidP="001E4C8E">
      <w:pPr>
        <w:pStyle w:val="ShapkaDocumentu"/>
        <w:rPr>
          <w:rFonts w:ascii="Times New Roman" w:hAnsi="Times New Roman"/>
          <w:sz w:val="24"/>
          <w:szCs w:val="24"/>
        </w:rPr>
      </w:pPr>
    </w:p>
    <w:p w:rsidR="00527642" w:rsidRDefault="00527642" w:rsidP="00135E8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135E86" w:rsidRDefault="00135E86" w:rsidP="00135E8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:rsidR="00135E86" w:rsidRPr="00CA23DC" w:rsidRDefault="00135E86" w:rsidP="00135E8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                                                         </w:t>
      </w:r>
      <w:r w:rsidR="001E4C8E">
        <w:rPr>
          <w:color w:val="000000"/>
          <w:lang w:val="uk-UA"/>
        </w:rPr>
        <w:t xml:space="preserve">               </w:t>
      </w:r>
    </w:p>
    <w:p w:rsidR="00135E86" w:rsidRDefault="00135E86" w:rsidP="00135E86">
      <w:pPr>
        <w:ind w:firstLine="708"/>
        <w:jc w:val="both"/>
        <w:rPr>
          <w:lang w:val="uk-UA"/>
        </w:rPr>
      </w:pPr>
    </w:p>
    <w:p w:rsidR="00135E86" w:rsidRDefault="00135E86" w:rsidP="00135E86">
      <w:pPr>
        <w:jc w:val="both"/>
        <w:rPr>
          <w:lang w:val="uk-UA"/>
        </w:rPr>
      </w:pPr>
    </w:p>
    <w:p w:rsidR="00135E86" w:rsidRDefault="00135E86" w:rsidP="00135E86">
      <w:pPr>
        <w:jc w:val="both"/>
        <w:rPr>
          <w:lang w:val="uk-UA"/>
        </w:rPr>
      </w:pPr>
    </w:p>
    <w:p w:rsidR="00135E86" w:rsidRDefault="00135E86" w:rsidP="00135E86">
      <w:pPr>
        <w:jc w:val="both"/>
        <w:rPr>
          <w:lang w:val="uk-UA"/>
        </w:rPr>
      </w:pPr>
    </w:p>
    <w:p w:rsidR="00135E86" w:rsidRDefault="00135E86" w:rsidP="00135E86">
      <w:pPr>
        <w:jc w:val="both"/>
        <w:rPr>
          <w:lang w:val="uk-UA"/>
        </w:rPr>
      </w:pPr>
    </w:p>
    <w:p w:rsidR="00135E86" w:rsidRDefault="00135E86" w:rsidP="00135E86">
      <w:pPr>
        <w:jc w:val="both"/>
        <w:rPr>
          <w:lang w:val="uk-UA"/>
        </w:rPr>
      </w:pPr>
    </w:p>
    <w:p w:rsidR="00135E86" w:rsidRDefault="00135E86" w:rsidP="00135E86">
      <w:pPr>
        <w:jc w:val="both"/>
        <w:rPr>
          <w:lang w:val="uk-UA"/>
        </w:rPr>
      </w:pPr>
    </w:p>
    <w:p w:rsidR="00135E86" w:rsidRDefault="00135E86" w:rsidP="00135E86">
      <w:pPr>
        <w:jc w:val="both"/>
        <w:rPr>
          <w:lang w:val="uk-UA"/>
        </w:rPr>
      </w:pPr>
    </w:p>
    <w:p w:rsidR="00135E86" w:rsidRDefault="00135E86" w:rsidP="00135E86">
      <w:pPr>
        <w:jc w:val="both"/>
        <w:rPr>
          <w:lang w:val="uk-UA"/>
        </w:rPr>
      </w:pPr>
    </w:p>
    <w:p w:rsidR="00135E86" w:rsidRDefault="00135E86" w:rsidP="00135E86">
      <w:pPr>
        <w:jc w:val="both"/>
        <w:rPr>
          <w:lang w:val="uk-UA"/>
        </w:rPr>
      </w:pPr>
    </w:p>
    <w:p w:rsidR="00135E86" w:rsidRDefault="00135E86" w:rsidP="00135E86">
      <w:pPr>
        <w:jc w:val="both"/>
        <w:rPr>
          <w:lang w:val="uk-UA"/>
        </w:rPr>
      </w:pPr>
    </w:p>
    <w:p w:rsidR="00135E86" w:rsidRDefault="00135E86" w:rsidP="00135E86">
      <w:pPr>
        <w:jc w:val="both"/>
        <w:rPr>
          <w:lang w:val="uk-UA"/>
        </w:rPr>
      </w:pPr>
    </w:p>
    <w:sectPr w:rsidR="00135E86" w:rsidSect="003933A7">
      <w:pgSz w:w="11906" w:h="16838"/>
      <w:pgMar w:top="1134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1306548A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B7828C6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F54CD0"/>
    <w:multiLevelType w:val="hybridMultilevel"/>
    <w:tmpl w:val="8A3A4BC6"/>
    <w:lvl w:ilvl="0" w:tplc="B11C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2F0"/>
    <w:rsid w:val="00004E59"/>
    <w:rsid w:val="00005AFC"/>
    <w:rsid w:val="000166EE"/>
    <w:rsid w:val="0001782F"/>
    <w:rsid w:val="00030E0F"/>
    <w:rsid w:val="00040868"/>
    <w:rsid w:val="00067CFC"/>
    <w:rsid w:val="00083319"/>
    <w:rsid w:val="00093172"/>
    <w:rsid w:val="000943EE"/>
    <w:rsid w:val="00095C47"/>
    <w:rsid w:val="000E0178"/>
    <w:rsid w:val="000E57A9"/>
    <w:rsid w:val="000E778F"/>
    <w:rsid w:val="00100EA0"/>
    <w:rsid w:val="00111FAD"/>
    <w:rsid w:val="00122559"/>
    <w:rsid w:val="00135E7F"/>
    <w:rsid w:val="00135E86"/>
    <w:rsid w:val="0014536C"/>
    <w:rsid w:val="00145EE6"/>
    <w:rsid w:val="001614EA"/>
    <w:rsid w:val="0019474B"/>
    <w:rsid w:val="0019558F"/>
    <w:rsid w:val="00195CFC"/>
    <w:rsid w:val="001B1789"/>
    <w:rsid w:val="001B2200"/>
    <w:rsid w:val="001B49C1"/>
    <w:rsid w:val="001D0E1A"/>
    <w:rsid w:val="001D1881"/>
    <w:rsid w:val="001E4C8E"/>
    <w:rsid w:val="0020207E"/>
    <w:rsid w:val="002042B3"/>
    <w:rsid w:val="00206E19"/>
    <w:rsid w:val="002158D6"/>
    <w:rsid w:val="00222AF6"/>
    <w:rsid w:val="002320FF"/>
    <w:rsid w:val="00234EE9"/>
    <w:rsid w:val="00250E09"/>
    <w:rsid w:val="00273CFB"/>
    <w:rsid w:val="0028008F"/>
    <w:rsid w:val="00291C3C"/>
    <w:rsid w:val="00295B29"/>
    <w:rsid w:val="002B29A0"/>
    <w:rsid w:val="002B5F93"/>
    <w:rsid w:val="002B7CA9"/>
    <w:rsid w:val="002C5E2B"/>
    <w:rsid w:val="002D1A7B"/>
    <w:rsid w:val="002E21AA"/>
    <w:rsid w:val="002E3029"/>
    <w:rsid w:val="002E7ACA"/>
    <w:rsid w:val="00301EA2"/>
    <w:rsid w:val="00314B45"/>
    <w:rsid w:val="0031623B"/>
    <w:rsid w:val="00317E68"/>
    <w:rsid w:val="003211E5"/>
    <w:rsid w:val="00330473"/>
    <w:rsid w:val="00344FC5"/>
    <w:rsid w:val="00364514"/>
    <w:rsid w:val="003702F0"/>
    <w:rsid w:val="00371DE7"/>
    <w:rsid w:val="003933A7"/>
    <w:rsid w:val="00393DE2"/>
    <w:rsid w:val="00394596"/>
    <w:rsid w:val="003A451C"/>
    <w:rsid w:val="003A48FA"/>
    <w:rsid w:val="003A50A1"/>
    <w:rsid w:val="003C187E"/>
    <w:rsid w:val="003D665F"/>
    <w:rsid w:val="003D6777"/>
    <w:rsid w:val="003E242E"/>
    <w:rsid w:val="003F21AC"/>
    <w:rsid w:val="003F2247"/>
    <w:rsid w:val="003F39C6"/>
    <w:rsid w:val="003F4981"/>
    <w:rsid w:val="003F4C6A"/>
    <w:rsid w:val="003F5A63"/>
    <w:rsid w:val="00404351"/>
    <w:rsid w:val="00410F27"/>
    <w:rsid w:val="004112AF"/>
    <w:rsid w:val="00415343"/>
    <w:rsid w:val="0042265E"/>
    <w:rsid w:val="00427EEB"/>
    <w:rsid w:val="0044696F"/>
    <w:rsid w:val="00447DB8"/>
    <w:rsid w:val="00454438"/>
    <w:rsid w:val="004564A1"/>
    <w:rsid w:val="00462291"/>
    <w:rsid w:val="00463CD0"/>
    <w:rsid w:val="00482B45"/>
    <w:rsid w:val="00482ED5"/>
    <w:rsid w:val="004A0F6B"/>
    <w:rsid w:val="004A4587"/>
    <w:rsid w:val="004B01EC"/>
    <w:rsid w:val="004B6476"/>
    <w:rsid w:val="004C6CAC"/>
    <w:rsid w:val="004F123C"/>
    <w:rsid w:val="004F39EE"/>
    <w:rsid w:val="004F7A4B"/>
    <w:rsid w:val="0050031A"/>
    <w:rsid w:val="00503C20"/>
    <w:rsid w:val="0050553A"/>
    <w:rsid w:val="00515A6A"/>
    <w:rsid w:val="0052466E"/>
    <w:rsid w:val="00525AAE"/>
    <w:rsid w:val="00527642"/>
    <w:rsid w:val="005307FB"/>
    <w:rsid w:val="00544B2E"/>
    <w:rsid w:val="00545A05"/>
    <w:rsid w:val="00553AB2"/>
    <w:rsid w:val="00556341"/>
    <w:rsid w:val="00561022"/>
    <w:rsid w:val="00562F96"/>
    <w:rsid w:val="00565792"/>
    <w:rsid w:val="005A1F1B"/>
    <w:rsid w:val="005A7B5E"/>
    <w:rsid w:val="005B3CDB"/>
    <w:rsid w:val="005B46FC"/>
    <w:rsid w:val="005C056F"/>
    <w:rsid w:val="005D16E1"/>
    <w:rsid w:val="005D2C84"/>
    <w:rsid w:val="005E5EA7"/>
    <w:rsid w:val="005F5E9D"/>
    <w:rsid w:val="00604A56"/>
    <w:rsid w:val="00607029"/>
    <w:rsid w:val="00612ACC"/>
    <w:rsid w:val="006209CE"/>
    <w:rsid w:val="0062395F"/>
    <w:rsid w:val="00683335"/>
    <w:rsid w:val="006A078A"/>
    <w:rsid w:val="006A1B91"/>
    <w:rsid w:val="006A3C62"/>
    <w:rsid w:val="006B0AC1"/>
    <w:rsid w:val="006B3AE9"/>
    <w:rsid w:val="006D50A7"/>
    <w:rsid w:val="006F0FF7"/>
    <w:rsid w:val="006F3D11"/>
    <w:rsid w:val="006F624F"/>
    <w:rsid w:val="006F67F1"/>
    <w:rsid w:val="006F6D75"/>
    <w:rsid w:val="00702E39"/>
    <w:rsid w:val="00705E39"/>
    <w:rsid w:val="00726F76"/>
    <w:rsid w:val="00727C17"/>
    <w:rsid w:val="007439C6"/>
    <w:rsid w:val="00743AC2"/>
    <w:rsid w:val="00744A5C"/>
    <w:rsid w:val="00745063"/>
    <w:rsid w:val="007508A9"/>
    <w:rsid w:val="00760560"/>
    <w:rsid w:val="00763134"/>
    <w:rsid w:val="0076734E"/>
    <w:rsid w:val="00776694"/>
    <w:rsid w:val="0077672F"/>
    <w:rsid w:val="007876F3"/>
    <w:rsid w:val="007A25CF"/>
    <w:rsid w:val="007A3F53"/>
    <w:rsid w:val="007B5548"/>
    <w:rsid w:val="007C6E81"/>
    <w:rsid w:val="007F1F0F"/>
    <w:rsid w:val="007F4204"/>
    <w:rsid w:val="007F7620"/>
    <w:rsid w:val="0080371B"/>
    <w:rsid w:val="0081401F"/>
    <w:rsid w:val="00827D7D"/>
    <w:rsid w:val="00832354"/>
    <w:rsid w:val="00852180"/>
    <w:rsid w:val="008658ED"/>
    <w:rsid w:val="00874192"/>
    <w:rsid w:val="00875AEF"/>
    <w:rsid w:val="00876780"/>
    <w:rsid w:val="008801A5"/>
    <w:rsid w:val="00887279"/>
    <w:rsid w:val="0089300A"/>
    <w:rsid w:val="008A342B"/>
    <w:rsid w:val="008A3DA9"/>
    <w:rsid w:val="008A4294"/>
    <w:rsid w:val="008B3191"/>
    <w:rsid w:val="008B38CE"/>
    <w:rsid w:val="008B5C76"/>
    <w:rsid w:val="008B7621"/>
    <w:rsid w:val="008B7745"/>
    <w:rsid w:val="008D488B"/>
    <w:rsid w:val="008E3787"/>
    <w:rsid w:val="008F17E4"/>
    <w:rsid w:val="008F3ED3"/>
    <w:rsid w:val="008F52BB"/>
    <w:rsid w:val="0091147D"/>
    <w:rsid w:val="00926C12"/>
    <w:rsid w:val="009343AC"/>
    <w:rsid w:val="009450EA"/>
    <w:rsid w:val="00954E56"/>
    <w:rsid w:val="00967ECD"/>
    <w:rsid w:val="00985D47"/>
    <w:rsid w:val="0098658D"/>
    <w:rsid w:val="009A32D9"/>
    <w:rsid w:val="009B4E45"/>
    <w:rsid w:val="009B79E6"/>
    <w:rsid w:val="009C6989"/>
    <w:rsid w:val="009E626E"/>
    <w:rsid w:val="009F1340"/>
    <w:rsid w:val="00A06743"/>
    <w:rsid w:val="00A0744C"/>
    <w:rsid w:val="00A1378D"/>
    <w:rsid w:val="00A252A4"/>
    <w:rsid w:val="00A347D0"/>
    <w:rsid w:val="00A83AE3"/>
    <w:rsid w:val="00A927E1"/>
    <w:rsid w:val="00AB0460"/>
    <w:rsid w:val="00AB0937"/>
    <w:rsid w:val="00AC08F7"/>
    <w:rsid w:val="00AC2F4E"/>
    <w:rsid w:val="00AC5CE6"/>
    <w:rsid w:val="00AD3327"/>
    <w:rsid w:val="00AD632C"/>
    <w:rsid w:val="00AD750F"/>
    <w:rsid w:val="00AD77ED"/>
    <w:rsid w:val="00AF5D5F"/>
    <w:rsid w:val="00B0635E"/>
    <w:rsid w:val="00B1158E"/>
    <w:rsid w:val="00B13F0A"/>
    <w:rsid w:val="00B25629"/>
    <w:rsid w:val="00B27886"/>
    <w:rsid w:val="00B3086B"/>
    <w:rsid w:val="00B3601B"/>
    <w:rsid w:val="00B56F36"/>
    <w:rsid w:val="00B73189"/>
    <w:rsid w:val="00B772B1"/>
    <w:rsid w:val="00B90B05"/>
    <w:rsid w:val="00BA0530"/>
    <w:rsid w:val="00BA23FA"/>
    <w:rsid w:val="00BC5779"/>
    <w:rsid w:val="00BF60FF"/>
    <w:rsid w:val="00C10DEC"/>
    <w:rsid w:val="00C11A80"/>
    <w:rsid w:val="00C338A5"/>
    <w:rsid w:val="00C4438F"/>
    <w:rsid w:val="00C509C5"/>
    <w:rsid w:val="00C62319"/>
    <w:rsid w:val="00C710E0"/>
    <w:rsid w:val="00C7158B"/>
    <w:rsid w:val="00C71D69"/>
    <w:rsid w:val="00C725BC"/>
    <w:rsid w:val="00C774D0"/>
    <w:rsid w:val="00C828D4"/>
    <w:rsid w:val="00C93BC1"/>
    <w:rsid w:val="00CA1617"/>
    <w:rsid w:val="00CA23DC"/>
    <w:rsid w:val="00CA3215"/>
    <w:rsid w:val="00CA4463"/>
    <w:rsid w:val="00CC5502"/>
    <w:rsid w:val="00CC5A18"/>
    <w:rsid w:val="00CD0971"/>
    <w:rsid w:val="00CD1572"/>
    <w:rsid w:val="00CE0986"/>
    <w:rsid w:val="00CF1361"/>
    <w:rsid w:val="00D101A1"/>
    <w:rsid w:val="00D14B09"/>
    <w:rsid w:val="00D209D0"/>
    <w:rsid w:val="00D22389"/>
    <w:rsid w:val="00D224EB"/>
    <w:rsid w:val="00D244F1"/>
    <w:rsid w:val="00D277C7"/>
    <w:rsid w:val="00D34C14"/>
    <w:rsid w:val="00D60D84"/>
    <w:rsid w:val="00D640DA"/>
    <w:rsid w:val="00D6679A"/>
    <w:rsid w:val="00D72231"/>
    <w:rsid w:val="00D80BCE"/>
    <w:rsid w:val="00D91305"/>
    <w:rsid w:val="00D935DF"/>
    <w:rsid w:val="00D946C9"/>
    <w:rsid w:val="00D964D1"/>
    <w:rsid w:val="00DA0530"/>
    <w:rsid w:val="00DA6DC1"/>
    <w:rsid w:val="00DA78E7"/>
    <w:rsid w:val="00DB580D"/>
    <w:rsid w:val="00DB5A01"/>
    <w:rsid w:val="00DC64EE"/>
    <w:rsid w:val="00DD0F32"/>
    <w:rsid w:val="00DD39B1"/>
    <w:rsid w:val="00DE39AB"/>
    <w:rsid w:val="00DF6317"/>
    <w:rsid w:val="00E05B2E"/>
    <w:rsid w:val="00E119EE"/>
    <w:rsid w:val="00E174D4"/>
    <w:rsid w:val="00E27A2B"/>
    <w:rsid w:val="00E3757C"/>
    <w:rsid w:val="00E37C57"/>
    <w:rsid w:val="00E55241"/>
    <w:rsid w:val="00E61493"/>
    <w:rsid w:val="00E616F8"/>
    <w:rsid w:val="00E64177"/>
    <w:rsid w:val="00E72EAF"/>
    <w:rsid w:val="00E810F4"/>
    <w:rsid w:val="00E87310"/>
    <w:rsid w:val="00E90C7F"/>
    <w:rsid w:val="00EC626F"/>
    <w:rsid w:val="00EF15BB"/>
    <w:rsid w:val="00EF3CAB"/>
    <w:rsid w:val="00F05CED"/>
    <w:rsid w:val="00F07F1F"/>
    <w:rsid w:val="00F14DD8"/>
    <w:rsid w:val="00F50E53"/>
    <w:rsid w:val="00F52288"/>
    <w:rsid w:val="00F54B7B"/>
    <w:rsid w:val="00F55EF8"/>
    <w:rsid w:val="00F61009"/>
    <w:rsid w:val="00F7616F"/>
    <w:rsid w:val="00F87485"/>
    <w:rsid w:val="00FA656C"/>
    <w:rsid w:val="00FB4D1D"/>
    <w:rsid w:val="00FB4F04"/>
    <w:rsid w:val="00FC2B03"/>
    <w:rsid w:val="00FC5817"/>
    <w:rsid w:val="00FD0911"/>
    <w:rsid w:val="00FD5955"/>
    <w:rsid w:val="00FD69D6"/>
    <w:rsid w:val="00FE75E1"/>
    <w:rsid w:val="00FF4B32"/>
    <w:rsid w:val="00FF4F3D"/>
    <w:rsid w:val="00FF4FEE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AA832"/>
  <w15:docId w15:val="{9BEA9DCC-AA3E-4AEF-850B-C14217B8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02F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61022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ar-SA"/>
    </w:rPr>
  </w:style>
  <w:style w:type="paragraph" w:styleId="3">
    <w:name w:val="heading 3"/>
    <w:basedOn w:val="a"/>
    <w:next w:val="a"/>
    <w:link w:val="30"/>
    <w:qFormat/>
    <w:rsid w:val="00C7158B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1022"/>
    <w:rPr>
      <w:rFonts w:ascii="Cambria" w:eastAsia="Times New Roman" w:hAnsi="Cambria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basedOn w:val="a0"/>
    <w:link w:val="3"/>
    <w:locked/>
    <w:rsid w:val="00C7158B"/>
    <w:rPr>
      <w:rFonts w:ascii="Antiqua" w:hAnsi="Antiqua" w:cs="Times New Roman"/>
      <w:b/>
      <w:i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3C187E"/>
    <w:pPr>
      <w:ind w:left="720"/>
      <w:contextualSpacing/>
    </w:pPr>
  </w:style>
  <w:style w:type="paragraph" w:customStyle="1" w:styleId="a8">
    <w:name w:val="Назва документа"/>
    <w:basedOn w:val="a"/>
    <w:next w:val="a9"/>
    <w:uiPriority w:val="99"/>
    <w:rsid w:val="00C7158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9">
    <w:name w:val="Нормальний текст"/>
    <w:basedOn w:val="a"/>
    <w:uiPriority w:val="99"/>
    <w:rsid w:val="00C7158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C7158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uiPriority w:val="99"/>
    <w:rsid w:val="00874192"/>
    <w:pPr>
      <w:spacing w:before="100" w:beforeAutospacing="1" w:after="100" w:afterAutospacing="1"/>
    </w:pPr>
  </w:style>
  <w:style w:type="character" w:customStyle="1" w:styleId="rvts9">
    <w:name w:val="rvts9"/>
    <w:basedOn w:val="a0"/>
    <w:uiPriority w:val="99"/>
    <w:rsid w:val="00874192"/>
    <w:rPr>
      <w:rFonts w:cs="Times New Roman"/>
    </w:rPr>
  </w:style>
  <w:style w:type="character" w:customStyle="1" w:styleId="rvts96">
    <w:name w:val="rvts96"/>
    <w:basedOn w:val="a0"/>
    <w:uiPriority w:val="99"/>
    <w:rsid w:val="00874192"/>
    <w:rPr>
      <w:rFonts w:cs="Times New Roman"/>
    </w:rPr>
  </w:style>
  <w:style w:type="character" w:styleId="aa">
    <w:name w:val="Hyperlink"/>
    <w:basedOn w:val="a0"/>
    <w:uiPriority w:val="99"/>
    <w:semiHidden/>
    <w:rsid w:val="00874192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CD0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nhideWhenUsed/>
    <w:rsid w:val="00A927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27E1"/>
    <w:rPr>
      <w:rFonts w:ascii="Tahoma" w:eastAsia="Times New Roman" w:hAnsi="Tahoma" w:cs="Tahoma"/>
      <w:sz w:val="16"/>
      <w:szCs w:val="16"/>
    </w:rPr>
  </w:style>
  <w:style w:type="character" w:customStyle="1" w:styleId="field-content">
    <w:name w:val="field-content"/>
    <w:basedOn w:val="a0"/>
    <w:rsid w:val="00135E7F"/>
  </w:style>
  <w:style w:type="paragraph" w:styleId="ae">
    <w:name w:val="Normal (Web)"/>
    <w:basedOn w:val="a"/>
    <w:uiPriority w:val="99"/>
    <w:unhideWhenUsed/>
    <w:rsid w:val="00561022"/>
    <w:pPr>
      <w:spacing w:after="100"/>
    </w:pPr>
  </w:style>
  <w:style w:type="character" w:styleId="af">
    <w:name w:val="Strong"/>
    <w:basedOn w:val="a0"/>
    <w:uiPriority w:val="22"/>
    <w:qFormat/>
    <w:locked/>
    <w:rsid w:val="00561022"/>
    <w:rPr>
      <w:b/>
      <w:bCs/>
    </w:rPr>
  </w:style>
  <w:style w:type="paragraph" w:styleId="af0">
    <w:name w:val="List Bullet"/>
    <w:basedOn w:val="a"/>
    <w:autoRedefine/>
    <w:rsid w:val="00561022"/>
    <w:pPr>
      <w:jc w:val="both"/>
    </w:pPr>
    <w:rPr>
      <w:sz w:val="28"/>
      <w:szCs w:val="28"/>
      <w:lang w:val="uk-UA" w:eastAsia="uk-UA"/>
    </w:rPr>
  </w:style>
  <w:style w:type="paragraph" w:styleId="af1">
    <w:name w:val="No Spacing"/>
    <w:uiPriority w:val="1"/>
    <w:qFormat/>
    <w:rsid w:val="00561022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uiPriority w:val="99"/>
    <w:rsid w:val="00561022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character" w:customStyle="1" w:styleId="21">
    <w:name w:val="Основной текст с отступом 2 Знак"/>
    <w:basedOn w:val="a0"/>
    <w:link w:val="22"/>
    <w:semiHidden/>
    <w:rsid w:val="00561022"/>
    <w:rPr>
      <w:rFonts w:ascii="Times New Roman" w:eastAsia="Times New Roman" w:hAnsi="Times New Roman"/>
      <w:sz w:val="28"/>
      <w:szCs w:val="24"/>
      <w:lang w:val="uk-UA"/>
    </w:rPr>
  </w:style>
  <w:style w:type="paragraph" w:styleId="22">
    <w:name w:val="Body Text Indent 2"/>
    <w:basedOn w:val="a"/>
    <w:link w:val="21"/>
    <w:semiHidden/>
    <w:unhideWhenUsed/>
    <w:rsid w:val="00561022"/>
    <w:pPr>
      <w:ind w:firstLine="708"/>
      <w:jc w:val="both"/>
    </w:pPr>
    <w:rPr>
      <w:sz w:val="28"/>
      <w:lang w:val="uk-UA"/>
    </w:rPr>
  </w:style>
  <w:style w:type="character" w:customStyle="1" w:styleId="apple-converted-space">
    <w:name w:val="apple-converted-space"/>
    <w:basedOn w:val="a0"/>
    <w:rsid w:val="00561022"/>
  </w:style>
  <w:style w:type="character" w:customStyle="1" w:styleId="af2">
    <w:name w:val="????????? ??????"/>
    <w:rsid w:val="00561022"/>
    <w:rPr>
      <w:b/>
      <w:bCs/>
    </w:rPr>
  </w:style>
  <w:style w:type="paragraph" w:customStyle="1" w:styleId="af3">
    <w:name w:val="???/??? (???)"/>
    <w:basedOn w:val="a"/>
    <w:rsid w:val="00561022"/>
    <w:pPr>
      <w:suppressAutoHyphens/>
      <w:spacing w:after="100"/>
    </w:pPr>
    <w:rPr>
      <w:lang w:val="uk-UA" w:eastAsia="ar-SA"/>
    </w:rPr>
  </w:style>
  <w:style w:type="character" w:customStyle="1" w:styleId="WW8Num2z0">
    <w:name w:val="WW8Num2z0"/>
    <w:rsid w:val="00561022"/>
    <w:rPr>
      <w:sz w:val="28"/>
    </w:rPr>
  </w:style>
  <w:style w:type="character" w:customStyle="1" w:styleId="1">
    <w:name w:val="Основной шрифт абзаца1"/>
    <w:rsid w:val="00561022"/>
  </w:style>
  <w:style w:type="character" w:styleId="af4">
    <w:name w:val="page number"/>
    <w:basedOn w:val="1"/>
    <w:rsid w:val="00561022"/>
  </w:style>
  <w:style w:type="paragraph" w:customStyle="1" w:styleId="10">
    <w:name w:val="Заголовок1"/>
    <w:basedOn w:val="a"/>
    <w:next w:val="af5"/>
    <w:rsid w:val="0056102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uk-UA" w:eastAsia="ar-SA"/>
    </w:rPr>
  </w:style>
  <w:style w:type="paragraph" w:styleId="af5">
    <w:name w:val="Body Text"/>
    <w:basedOn w:val="a"/>
    <w:link w:val="af6"/>
    <w:rsid w:val="00561022"/>
    <w:pPr>
      <w:suppressAutoHyphens/>
      <w:spacing w:after="120"/>
    </w:pPr>
    <w:rPr>
      <w:lang w:val="uk-UA" w:eastAsia="ar-SA"/>
    </w:rPr>
  </w:style>
  <w:style w:type="character" w:customStyle="1" w:styleId="af6">
    <w:name w:val="Основной текст Знак"/>
    <w:basedOn w:val="a0"/>
    <w:link w:val="af5"/>
    <w:rsid w:val="00561022"/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7">
    <w:name w:val="List"/>
    <w:basedOn w:val="af5"/>
    <w:rsid w:val="00561022"/>
    <w:rPr>
      <w:rFonts w:cs="Mangal"/>
    </w:rPr>
  </w:style>
  <w:style w:type="paragraph" w:customStyle="1" w:styleId="11">
    <w:name w:val="Название1"/>
    <w:basedOn w:val="a"/>
    <w:rsid w:val="0056102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2">
    <w:name w:val="Указатель1"/>
    <w:basedOn w:val="a"/>
    <w:rsid w:val="00561022"/>
    <w:pPr>
      <w:suppressLineNumbers/>
      <w:suppressAutoHyphens/>
    </w:pPr>
    <w:rPr>
      <w:rFonts w:cs="Mangal"/>
      <w:lang w:val="uk-UA" w:eastAsia="ar-SA"/>
    </w:rPr>
  </w:style>
  <w:style w:type="paragraph" w:styleId="af8">
    <w:name w:val="header"/>
    <w:basedOn w:val="a"/>
    <w:link w:val="af9"/>
    <w:rsid w:val="00561022"/>
    <w:pPr>
      <w:tabs>
        <w:tab w:val="center" w:pos="4677"/>
        <w:tab w:val="right" w:pos="9355"/>
      </w:tabs>
      <w:suppressAutoHyphens/>
    </w:pPr>
    <w:rPr>
      <w:lang w:val="uk-UA" w:eastAsia="ar-SA"/>
    </w:rPr>
  </w:style>
  <w:style w:type="character" w:customStyle="1" w:styleId="af9">
    <w:name w:val="Верхний колонтитул Знак"/>
    <w:basedOn w:val="a0"/>
    <w:link w:val="af8"/>
    <w:rsid w:val="00561022"/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a">
    <w:name w:val="footer"/>
    <w:basedOn w:val="a"/>
    <w:link w:val="afb"/>
    <w:rsid w:val="00561022"/>
    <w:pPr>
      <w:tabs>
        <w:tab w:val="center" w:pos="4677"/>
        <w:tab w:val="right" w:pos="9355"/>
      </w:tabs>
      <w:suppressAutoHyphens/>
    </w:pPr>
    <w:rPr>
      <w:lang w:val="uk-UA" w:eastAsia="ar-SA"/>
    </w:rPr>
  </w:style>
  <w:style w:type="character" w:customStyle="1" w:styleId="afb">
    <w:name w:val="Нижний колонтитул Знак"/>
    <w:basedOn w:val="a0"/>
    <w:link w:val="afa"/>
    <w:rsid w:val="00561022"/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c">
    <w:name w:val="Содержимое таблицы"/>
    <w:basedOn w:val="a"/>
    <w:rsid w:val="00561022"/>
    <w:pPr>
      <w:suppressLineNumbers/>
      <w:suppressAutoHyphens/>
    </w:pPr>
    <w:rPr>
      <w:lang w:val="uk-UA" w:eastAsia="ar-SA"/>
    </w:rPr>
  </w:style>
  <w:style w:type="paragraph" w:customStyle="1" w:styleId="afd">
    <w:name w:val="Заголовок таблицы"/>
    <w:basedOn w:val="afc"/>
    <w:rsid w:val="00561022"/>
  </w:style>
  <w:style w:type="paragraph" w:customStyle="1" w:styleId="13">
    <w:name w:val="1"/>
    <w:basedOn w:val="a"/>
    <w:rsid w:val="00561022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nhideWhenUsed/>
    <w:rsid w:val="00561022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561022"/>
    <w:rPr>
      <w:rFonts w:eastAsia="Times New Roman"/>
      <w:sz w:val="22"/>
      <w:szCs w:val="22"/>
      <w:lang w:eastAsia="en-US"/>
    </w:rPr>
  </w:style>
  <w:style w:type="paragraph" w:customStyle="1" w:styleId="rvps6">
    <w:name w:val="rvps6"/>
    <w:basedOn w:val="a"/>
    <w:rsid w:val="00561022"/>
    <w:pPr>
      <w:spacing w:before="100" w:beforeAutospacing="1" w:after="100" w:afterAutospacing="1"/>
    </w:pPr>
  </w:style>
  <w:style w:type="character" w:customStyle="1" w:styleId="rvts23">
    <w:name w:val="rvts23"/>
    <w:rsid w:val="0056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55C8B-35E7-4E9D-BA0B-EFEB8915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22</cp:revision>
  <cp:lastPrinted>2020-07-06T11:47:00Z</cp:lastPrinted>
  <dcterms:created xsi:type="dcterms:W3CDTF">2021-03-17T14:15:00Z</dcterms:created>
  <dcterms:modified xsi:type="dcterms:W3CDTF">2021-04-19T09:45:00Z</dcterms:modified>
</cp:coreProperties>
</file>